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18" w:rsidRDefault="00D31C18" w:rsidP="00D31C18">
      <w:pPr>
        <w:tabs>
          <w:tab w:val="left" w:pos="8364"/>
        </w:tabs>
        <w:spacing w:line="211" w:lineRule="auto"/>
        <w:ind w:left="5387"/>
        <w:jc w:val="center"/>
      </w:pPr>
      <w:bookmarkStart w:id="0" w:name="_GoBack"/>
      <w:bookmarkEnd w:id="0"/>
      <w:r>
        <w:t>Приложение</w:t>
      </w:r>
    </w:p>
    <w:p w:rsidR="00570BF9" w:rsidRDefault="00D31C18" w:rsidP="00D31C18">
      <w:pPr>
        <w:tabs>
          <w:tab w:val="left" w:pos="8364"/>
        </w:tabs>
        <w:spacing w:line="211" w:lineRule="auto"/>
        <w:ind w:left="5387"/>
        <w:jc w:val="center"/>
      </w:pPr>
      <w:r>
        <w:t>к  постановлению Администрации</w:t>
      </w:r>
    </w:p>
    <w:p w:rsidR="00D31C18" w:rsidRDefault="00D31C18" w:rsidP="00D31C18">
      <w:pPr>
        <w:tabs>
          <w:tab w:val="left" w:pos="8364"/>
        </w:tabs>
        <w:spacing w:line="211" w:lineRule="auto"/>
        <w:ind w:left="5387"/>
        <w:jc w:val="center"/>
      </w:pPr>
      <w:r>
        <w:t>муниципального образования</w:t>
      </w:r>
    </w:p>
    <w:p w:rsidR="00D31C18" w:rsidRDefault="00D31C18" w:rsidP="00D31C18">
      <w:pPr>
        <w:tabs>
          <w:tab w:val="left" w:pos="8364"/>
        </w:tabs>
        <w:spacing w:line="211" w:lineRule="auto"/>
        <w:ind w:left="5387"/>
        <w:jc w:val="center"/>
      </w:pPr>
      <w:r>
        <w:t>"Город Архангельск"</w:t>
      </w:r>
    </w:p>
    <w:p w:rsidR="00D31C18" w:rsidRDefault="00D31C18" w:rsidP="00D31C18">
      <w:pPr>
        <w:tabs>
          <w:tab w:val="left" w:pos="8364"/>
        </w:tabs>
        <w:spacing w:line="211" w:lineRule="auto"/>
        <w:ind w:left="5387"/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0F6A7E" wp14:editId="46751DB1">
            <wp:simplePos x="0" y="0"/>
            <wp:positionH relativeFrom="column">
              <wp:posOffset>-43815</wp:posOffset>
            </wp:positionH>
            <wp:positionV relativeFrom="paragraph">
              <wp:posOffset>61595</wp:posOffset>
            </wp:positionV>
            <wp:extent cx="5940425" cy="8399780"/>
            <wp:effectExtent l="0" t="0" r="3175" b="1270"/>
            <wp:wrapNone/>
            <wp:docPr id="1" name="Рисунок 1" descr="C:\Users\GnivushevskayaIY\Desktop\ПРИЛОЖЕНИЯ АЛКОГОЛЬ\Внесение изменений 2020\Приложение № 2\схема_215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е изменений 2020\Приложение № 2\схема_215_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от </w:t>
      </w:r>
      <w:r w:rsidR="004A26CC">
        <w:t>15.05.2020 № 822</w:t>
      </w:r>
    </w:p>
    <w:p w:rsidR="00D31C18" w:rsidRPr="00D31C18" w:rsidRDefault="00D31C18" w:rsidP="00D31C18">
      <w:pPr>
        <w:tabs>
          <w:tab w:val="left" w:pos="8364"/>
        </w:tabs>
        <w:spacing w:line="211" w:lineRule="auto"/>
        <w:ind w:left="5387"/>
        <w:jc w:val="center"/>
        <w:rPr>
          <w:sz w:val="40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  <w:r>
        <w:rPr>
          <w:sz w:val="22"/>
        </w:rPr>
        <w:t xml:space="preserve">                    </w:t>
      </w:r>
      <w:r w:rsidRPr="00D31C18">
        <w:rPr>
          <w:sz w:val="22"/>
        </w:rPr>
        <w:t>"</w:t>
      </w: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5387"/>
        <w:rPr>
          <w:sz w:val="22"/>
        </w:rPr>
      </w:pPr>
    </w:p>
    <w:p w:rsidR="00D31C18" w:rsidRPr="00D31C18" w:rsidRDefault="00D31C18" w:rsidP="00D31C18">
      <w:pPr>
        <w:tabs>
          <w:tab w:val="left" w:pos="8364"/>
        </w:tabs>
        <w:spacing w:line="211" w:lineRule="auto"/>
        <w:ind w:left="5387"/>
        <w:rPr>
          <w:sz w:val="30"/>
          <w:szCs w:val="30"/>
        </w:rPr>
      </w:pPr>
    </w:p>
    <w:p w:rsidR="00D31C18" w:rsidRDefault="00D31C18" w:rsidP="00D31C18">
      <w:pPr>
        <w:tabs>
          <w:tab w:val="left" w:pos="8364"/>
        </w:tabs>
        <w:spacing w:line="211" w:lineRule="auto"/>
        <w:ind w:left="4395"/>
        <w:rPr>
          <w:sz w:val="20"/>
        </w:rPr>
      </w:pPr>
      <w:r w:rsidRPr="00D31C18">
        <w:rPr>
          <w:sz w:val="18"/>
        </w:rPr>
        <w:t xml:space="preserve"> </w:t>
      </w:r>
      <w:r>
        <w:rPr>
          <w:sz w:val="22"/>
        </w:rPr>
        <w:t xml:space="preserve">  </w:t>
      </w:r>
      <w:r w:rsidRPr="00D31C18">
        <w:rPr>
          <w:sz w:val="20"/>
        </w:rPr>
        <w:t>"</w:t>
      </w:r>
      <w:r>
        <w:rPr>
          <w:sz w:val="20"/>
        </w:rPr>
        <w:t>.</w:t>
      </w:r>
    </w:p>
    <w:p w:rsidR="00D31C18" w:rsidRDefault="00D31C18" w:rsidP="00D31C18">
      <w:pPr>
        <w:tabs>
          <w:tab w:val="left" w:pos="8364"/>
        </w:tabs>
        <w:spacing w:line="211" w:lineRule="auto"/>
        <w:ind w:left="4395"/>
        <w:rPr>
          <w:sz w:val="20"/>
        </w:rPr>
      </w:pPr>
    </w:p>
    <w:p w:rsidR="00D31C18" w:rsidRDefault="0080542F" w:rsidP="00D31C18">
      <w:pPr>
        <w:tabs>
          <w:tab w:val="left" w:pos="8364"/>
        </w:tabs>
        <w:spacing w:line="211" w:lineRule="auto"/>
        <w:jc w:val="center"/>
      </w:pPr>
      <w:r>
        <w:rPr>
          <w:szCs w:val="28"/>
        </w:rPr>
        <w:t>____________</w:t>
      </w:r>
    </w:p>
    <w:sectPr w:rsidR="00D31C18" w:rsidSect="00D31C18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EA"/>
    <w:rsid w:val="000040B6"/>
    <w:rsid w:val="000A5B72"/>
    <w:rsid w:val="000B222C"/>
    <w:rsid w:val="000E3FA7"/>
    <w:rsid w:val="000F0D05"/>
    <w:rsid w:val="000F0DFA"/>
    <w:rsid w:val="00234552"/>
    <w:rsid w:val="00311919"/>
    <w:rsid w:val="003178B3"/>
    <w:rsid w:val="00353F16"/>
    <w:rsid w:val="003639F8"/>
    <w:rsid w:val="004436EA"/>
    <w:rsid w:val="004662D7"/>
    <w:rsid w:val="004A26CC"/>
    <w:rsid w:val="004C7C24"/>
    <w:rsid w:val="00554C33"/>
    <w:rsid w:val="00560159"/>
    <w:rsid w:val="00570BF9"/>
    <w:rsid w:val="00594965"/>
    <w:rsid w:val="00643B16"/>
    <w:rsid w:val="0066655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044CD"/>
    <w:rsid w:val="0080542F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747FE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31C18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6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E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6EA"/>
    <w:rPr>
      <w:b/>
      <w:bCs/>
    </w:rPr>
  </w:style>
  <w:style w:type="paragraph" w:customStyle="1" w:styleId="ConsPlusNormal">
    <w:name w:val="ConsPlusNormal"/>
    <w:uiPriority w:val="99"/>
    <w:rsid w:val="00554C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4C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E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6EA"/>
    <w:rPr>
      <w:b/>
      <w:bCs/>
    </w:rPr>
  </w:style>
  <w:style w:type="paragraph" w:customStyle="1" w:styleId="ConsPlusNormal">
    <w:name w:val="ConsPlusNormal"/>
    <w:uiPriority w:val="99"/>
    <w:rsid w:val="00554C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4C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2020-05-14T08:06:00Z</cp:lastPrinted>
  <dcterms:created xsi:type="dcterms:W3CDTF">2020-05-15T07:18:00Z</dcterms:created>
  <dcterms:modified xsi:type="dcterms:W3CDTF">2020-05-15T07:18:00Z</dcterms:modified>
</cp:coreProperties>
</file>