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15" w:rsidRDefault="00056E15" w:rsidP="00A03141">
      <w:pPr>
        <w:pStyle w:val="ConsPlusNormal"/>
        <w:widowControl/>
        <w:ind w:left="4956" w:firstLine="7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402CC" w:rsidRPr="000F2EAC" w:rsidRDefault="002402CC" w:rsidP="00A03141">
      <w:pPr>
        <w:pStyle w:val="ConsPlusNormal"/>
        <w:widowControl/>
        <w:ind w:left="4956" w:firstLine="714"/>
        <w:jc w:val="center"/>
        <w:rPr>
          <w:rFonts w:ascii="Times New Roman" w:hAnsi="Times New Roman" w:cs="Times New Roman"/>
          <w:sz w:val="28"/>
          <w:szCs w:val="28"/>
        </w:rPr>
      </w:pPr>
      <w:r w:rsidRPr="000F2EAC">
        <w:rPr>
          <w:rFonts w:ascii="Times New Roman" w:hAnsi="Times New Roman" w:cs="Times New Roman"/>
          <w:sz w:val="28"/>
          <w:szCs w:val="28"/>
        </w:rPr>
        <w:t>УТВЕРЖДЕНЫ</w:t>
      </w:r>
    </w:p>
    <w:p w:rsidR="002402CC" w:rsidRPr="00517445" w:rsidRDefault="002402CC" w:rsidP="00A03141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1744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5B0C34" w:rsidRPr="00517445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2402CC" w:rsidRPr="005B0C34" w:rsidRDefault="00A67DF3" w:rsidP="00A03141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5B0C34" w:rsidRPr="00517445">
        <w:rPr>
          <w:rFonts w:ascii="Times New Roman" w:hAnsi="Times New Roman" w:cs="Times New Roman"/>
          <w:sz w:val="26"/>
          <w:szCs w:val="26"/>
        </w:rPr>
        <w:t>Город Архангельск</w:t>
      </w:r>
      <w:r>
        <w:rPr>
          <w:rFonts w:ascii="Times New Roman" w:hAnsi="Times New Roman" w:cs="Times New Roman"/>
          <w:sz w:val="26"/>
          <w:szCs w:val="26"/>
        </w:rPr>
        <w:t>"</w:t>
      </w:r>
    </w:p>
    <w:p w:rsidR="002402CC" w:rsidRPr="00056E15" w:rsidRDefault="002402CC" w:rsidP="00056E15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5B0C34">
        <w:rPr>
          <w:rFonts w:ascii="Times New Roman" w:hAnsi="Times New Roman" w:cs="Times New Roman"/>
          <w:sz w:val="26"/>
          <w:szCs w:val="26"/>
        </w:rPr>
        <w:t xml:space="preserve">от </w:t>
      </w:r>
      <w:r w:rsidR="004B58AE">
        <w:rPr>
          <w:rFonts w:ascii="Times New Roman" w:hAnsi="Times New Roman" w:cs="Times New Roman"/>
          <w:sz w:val="26"/>
          <w:szCs w:val="26"/>
        </w:rPr>
        <w:t>25.01.2019 № 114</w:t>
      </w:r>
      <w:bookmarkStart w:id="0" w:name="_GoBack"/>
      <w:bookmarkEnd w:id="0"/>
    </w:p>
    <w:p w:rsidR="002402CC" w:rsidRPr="008809EC" w:rsidRDefault="002402C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4BEC" w:rsidRPr="00A03141" w:rsidRDefault="00C54BEC" w:rsidP="00A67DF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3141">
        <w:rPr>
          <w:rFonts w:ascii="Times New Roman" w:hAnsi="Times New Roman" w:cs="Times New Roman"/>
          <w:sz w:val="28"/>
          <w:szCs w:val="28"/>
        </w:rPr>
        <w:t>ПРАВИЛА</w:t>
      </w:r>
    </w:p>
    <w:p w:rsidR="00825059" w:rsidRPr="0026476D" w:rsidRDefault="00825059" w:rsidP="00A67DF3">
      <w:pPr>
        <w:jc w:val="center"/>
        <w:rPr>
          <w:b/>
          <w:bCs/>
          <w:szCs w:val="28"/>
        </w:rPr>
      </w:pPr>
      <w:r w:rsidRPr="0026476D">
        <w:rPr>
          <w:b/>
          <w:bCs/>
          <w:szCs w:val="28"/>
        </w:rPr>
        <w:t>предоставления из городского бюджета муниципальным учреждениям муниципального</w:t>
      </w:r>
      <w:r>
        <w:rPr>
          <w:b/>
          <w:bCs/>
          <w:szCs w:val="28"/>
        </w:rPr>
        <w:t xml:space="preserve"> </w:t>
      </w:r>
      <w:r w:rsidRPr="0026476D">
        <w:rPr>
          <w:b/>
          <w:bCs/>
          <w:szCs w:val="28"/>
        </w:rPr>
        <w:t xml:space="preserve">образования </w:t>
      </w:r>
      <w:r w:rsidR="00A67DF3">
        <w:rPr>
          <w:b/>
          <w:bCs/>
          <w:szCs w:val="28"/>
        </w:rPr>
        <w:t>"</w:t>
      </w:r>
      <w:r w:rsidRPr="0026476D">
        <w:rPr>
          <w:b/>
          <w:bCs/>
          <w:szCs w:val="28"/>
        </w:rPr>
        <w:t>Город Архангельск</w:t>
      </w:r>
      <w:r w:rsidR="00A67DF3">
        <w:rPr>
          <w:b/>
          <w:bCs/>
          <w:szCs w:val="28"/>
        </w:rPr>
        <w:t>"</w:t>
      </w:r>
      <w:r w:rsidRPr="0026476D">
        <w:rPr>
          <w:b/>
          <w:bCs/>
          <w:szCs w:val="28"/>
        </w:rPr>
        <w:t>, находящимся в ведении Администра</w:t>
      </w:r>
      <w:r>
        <w:rPr>
          <w:b/>
          <w:bCs/>
          <w:szCs w:val="28"/>
        </w:rPr>
        <w:t xml:space="preserve">ции муниципального образования </w:t>
      </w:r>
      <w:r w:rsidR="00A67DF3">
        <w:rPr>
          <w:b/>
          <w:bCs/>
          <w:szCs w:val="28"/>
        </w:rPr>
        <w:t>"</w:t>
      </w:r>
      <w:r>
        <w:rPr>
          <w:b/>
          <w:bCs/>
          <w:szCs w:val="28"/>
        </w:rPr>
        <w:t>Город Архангельск</w:t>
      </w:r>
      <w:r w:rsidR="00A67DF3">
        <w:rPr>
          <w:b/>
          <w:bCs/>
          <w:szCs w:val="28"/>
        </w:rPr>
        <w:t>"</w:t>
      </w:r>
      <w:r w:rsidRPr="0026476D">
        <w:rPr>
          <w:b/>
          <w:bCs/>
          <w:szCs w:val="28"/>
        </w:rPr>
        <w:t>, субсидий на иные цели в соответствии с абзацем вторым пункта 1 статьи 78.1 Бюджетного кодекса Российской Федерации</w:t>
      </w:r>
    </w:p>
    <w:p w:rsidR="00825059" w:rsidRDefault="00825059" w:rsidP="00A67DF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4BEC" w:rsidRPr="0026476D" w:rsidRDefault="00C54BEC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3141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</w:t>
      </w:r>
      <w:r w:rsidR="00D77FF8">
        <w:rPr>
          <w:rFonts w:ascii="Times New Roman" w:hAnsi="Times New Roman" w:cs="Times New Roman"/>
          <w:sz w:val="28"/>
          <w:szCs w:val="28"/>
        </w:rPr>
        <w:t xml:space="preserve">объема и условия предоставления </w:t>
      </w:r>
      <w:r w:rsidRPr="00A03141">
        <w:rPr>
          <w:rFonts w:ascii="Times New Roman" w:hAnsi="Times New Roman" w:cs="Times New Roman"/>
          <w:sz w:val="28"/>
          <w:szCs w:val="28"/>
        </w:rPr>
        <w:t>из городского бюджета муниципальн</w:t>
      </w:r>
      <w:r w:rsidR="00FA20E3" w:rsidRPr="00A03141">
        <w:rPr>
          <w:rFonts w:ascii="Times New Roman" w:hAnsi="Times New Roman" w:cs="Times New Roman"/>
          <w:sz w:val="28"/>
          <w:szCs w:val="28"/>
        </w:rPr>
        <w:t>ым</w:t>
      </w:r>
      <w:r w:rsidRPr="00A0314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A20E3" w:rsidRPr="00A03141">
        <w:rPr>
          <w:rFonts w:ascii="Times New Roman" w:hAnsi="Times New Roman" w:cs="Times New Roman"/>
          <w:sz w:val="28"/>
          <w:szCs w:val="28"/>
        </w:rPr>
        <w:t>ям</w:t>
      </w:r>
      <w:r w:rsidRPr="00A0314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Pr="00A03141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644005" w:rsidRPr="00A03141">
        <w:rPr>
          <w:rFonts w:ascii="Times New Roman" w:hAnsi="Times New Roman" w:cs="Times New Roman"/>
          <w:sz w:val="28"/>
          <w:szCs w:val="28"/>
        </w:rPr>
        <w:t>,</w:t>
      </w:r>
      <w:r w:rsidR="00A36BEC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Pr="0026476D">
        <w:rPr>
          <w:rFonts w:ascii="Times New Roman" w:hAnsi="Times New Roman" w:cs="Times New Roman"/>
          <w:sz w:val="28"/>
          <w:szCs w:val="28"/>
        </w:rPr>
        <w:t>находящ</w:t>
      </w:r>
      <w:r w:rsidR="00A22246" w:rsidRPr="0026476D">
        <w:rPr>
          <w:rFonts w:ascii="Times New Roman" w:hAnsi="Times New Roman" w:cs="Times New Roman"/>
          <w:sz w:val="28"/>
          <w:szCs w:val="28"/>
        </w:rPr>
        <w:t>и</w:t>
      </w:r>
      <w:r w:rsidRPr="0026476D">
        <w:rPr>
          <w:rFonts w:ascii="Times New Roman" w:hAnsi="Times New Roman" w:cs="Times New Roman"/>
          <w:sz w:val="28"/>
          <w:szCs w:val="28"/>
        </w:rPr>
        <w:t xml:space="preserve">мся в ведении </w:t>
      </w:r>
      <w:r w:rsidR="00BA59F5" w:rsidRPr="0026476D">
        <w:rPr>
          <w:rFonts w:ascii="Times New Roman" w:hAnsi="Times New Roman" w:cs="Times New Roman"/>
          <w:sz w:val="28"/>
          <w:szCs w:val="28"/>
        </w:rPr>
        <w:t>Администрации</w:t>
      </w:r>
      <w:r w:rsidR="005B0C34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517445" w:rsidRPr="0026476D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26476D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C97A0C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Pr="0026476D">
        <w:rPr>
          <w:rFonts w:ascii="Times New Roman" w:hAnsi="Times New Roman" w:cs="Times New Roman"/>
          <w:sz w:val="28"/>
          <w:szCs w:val="28"/>
        </w:rPr>
        <w:t>(далее - учреждени</w:t>
      </w:r>
      <w:r w:rsidR="00A22246" w:rsidRPr="0026476D">
        <w:rPr>
          <w:rFonts w:ascii="Times New Roman" w:hAnsi="Times New Roman" w:cs="Times New Roman"/>
          <w:sz w:val="28"/>
          <w:szCs w:val="28"/>
        </w:rPr>
        <w:t>я</w:t>
      </w:r>
      <w:r w:rsidRPr="0026476D">
        <w:rPr>
          <w:rFonts w:ascii="Times New Roman" w:hAnsi="Times New Roman" w:cs="Times New Roman"/>
          <w:sz w:val="28"/>
          <w:szCs w:val="28"/>
        </w:rPr>
        <w:t>)</w:t>
      </w:r>
      <w:r w:rsidR="00056E15">
        <w:rPr>
          <w:rFonts w:ascii="Times New Roman" w:hAnsi="Times New Roman" w:cs="Times New Roman"/>
          <w:sz w:val="28"/>
          <w:szCs w:val="28"/>
        </w:rPr>
        <w:t>,</w:t>
      </w:r>
      <w:r w:rsidR="00A36BEC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Pr="0026476D">
        <w:rPr>
          <w:rFonts w:ascii="Times New Roman" w:hAnsi="Times New Roman" w:cs="Times New Roman"/>
          <w:sz w:val="28"/>
          <w:szCs w:val="28"/>
        </w:rPr>
        <w:t>субсиди</w:t>
      </w:r>
      <w:r w:rsidR="00A36BEC" w:rsidRPr="0026476D">
        <w:rPr>
          <w:rFonts w:ascii="Times New Roman" w:hAnsi="Times New Roman" w:cs="Times New Roman"/>
          <w:sz w:val="28"/>
          <w:szCs w:val="28"/>
        </w:rPr>
        <w:t xml:space="preserve">й </w:t>
      </w:r>
      <w:r w:rsidRPr="0026476D">
        <w:rPr>
          <w:rFonts w:ascii="Times New Roman" w:hAnsi="Times New Roman" w:cs="Times New Roman"/>
          <w:sz w:val="28"/>
          <w:szCs w:val="28"/>
        </w:rPr>
        <w:t xml:space="preserve">на иные цели в соответствии с </w:t>
      </w:r>
      <w:hyperlink r:id="rId5" w:history="1">
        <w:r w:rsidRPr="0026476D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26476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субсиди</w:t>
      </w:r>
      <w:r w:rsidR="00A36BEC" w:rsidRPr="0026476D">
        <w:rPr>
          <w:rFonts w:ascii="Times New Roman" w:hAnsi="Times New Roman" w:cs="Times New Roman"/>
          <w:sz w:val="28"/>
          <w:szCs w:val="28"/>
        </w:rPr>
        <w:t>и</w:t>
      </w:r>
      <w:r w:rsidRPr="0026476D">
        <w:rPr>
          <w:rFonts w:ascii="Times New Roman" w:hAnsi="Times New Roman" w:cs="Times New Roman"/>
          <w:sz w:val="28"/>
          <w:szCs w:val="28"/>
        </w:rPr>
        <w:t>).</w:t>
      </w:r>
    </w:p>
    <w:p w:rsidR="00A36BEC" w:rsidRPr="0026476D" w:rsidRDefault="0092222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2B52" w:rsidRPr="0026476D">
        <w:rPr>
          <w:rFonts w:ascii="Times New Roman" w:hAnsi="Times New Roman" w:cs="Times New Roman"/>
          <w:sz w:val="28"/>
          <w:szCs w:val="28"/>
        </w:rPr>
        <w:t>.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36BEC" w:rsidRPr="0026476D">
        <w:rPr>
          <w:rFonts w:ascii="Times New Roman" w:hAnsi="Times New Roman" w:cs="Times New Roman"/>
          <w:sz w:val="28"/>
          <w:szCs w:val="28"/>
        </w:rPr>
        <w:t>и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A36BEC" w:rsidRPr="0026476D">
        <w:rPr>
          <w:rFonts w:ascii="Times New Roman" w:hAnsi="Times New Roman" w:cs="Times New Roman"/>
          <w:sz w:val="28"/>
          <w:szCs w:val="28"/>
        </w:rPr>
        <w:t>ю</w:t>
      </w:r>
      <w:r w:rsidR="00C54BEC" w:rsidRPr="0026476D">
        <w:rPr>
          <w:rFonts w:ascii="Times New Roman" w:hAnsi="Times New Roman" w:cs="Times New Roman"/>
          <w:sz w:val="28"/>
          <w:szCs w:val="28"/>
        </w:rPr>
        <w:t>тся учреждени</w:t>
      </w:r>
      <w:r w:rsidR="00A36BEC" w:rsidRPr="0026476D">
        <w:rPr>
          <w:rFonts w:ascii="Times New Roman" w:hAnsi="Times New Roman" w:cs="Times New Roman"/>
          <w:sz w:val="28"/>
          <w:szCs w:val="28"/>
        </w:rPr>
        <w:t>ям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в пределах доведенных до </w:t>
      </w:r>
      <w:r w:rsidR="00BA59F5" w:rsidRPr="0026476D">
        <w:rPr>
          <w:rFonts w:ascii="Times New Roman" w:hAnsi="Times New Roman" w:cs="Times New Roman"/>
          <w:sz w:val="28"/>
          <w:szCs w:val="28"/>
        </w:rPr>
        <w:t>Администрации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2B638E" w:rsidRPr="002647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2B638E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7233D3">
        <w:rPr>
          <w:rFonts w:ascii="Times New Roman" w:hAnsi="Times New Roman" w:cs="Times New Roman"/>
          <w:sz w:val="28"/>
          <w:szCs w:val="28"/>
        </w:rPr>
        <w:t xml:space="preserve"> </w:t>
      </w:r>
      <w:r w:rsidR="00C54BEC" w:rsidRPr="0026476D">
        <w:rPr>
          <w:rFonts w:ascii="Times New Roman" w:hAnsi="Times New Roman" w:cs="Times New Roman"/>
          <w:sz w:val="28"/>
          <w:szCs w:val="28"/>
        </w:rPr>
        <w:t>лимитов бюджетных обязательств на</w:t>
      </w:r>
      <w:r w:rsidR="005E750F">
        <w:rPr>
          <w:rFonts w:ascii="Times New Roman" w:hAnsi="Times New Roman" w:cs="Times New Roman"/>
          <w:sz w:val="28"/>
          <w:szCs w:val="28"/>
        </w:rPr>
        <w:t>:</w:t>
      </w:r>
    </w:p>
    <w:p w:rsidR="00F038C2" w:rsidRDefault="0092222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9DD" w:rsidRPr="0026476D">
        <w:rPr>
          <w:rFonts w:ascii="Times New Roman" w:hAnsi="Times New Roman" w:cs="Times New Roman"/>
          <w:sz w:val="28"/>
          <w:szCs w:val="28"/>
        </w:rPr>
        <w:t>.1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B05AA7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F038C2">
        <w:rPr>
          <w:rFonts w:ascii="Times New Roman" w:hAnsi="Times New Roman" w:cs="Times New Roman"/>
          <w:sz w:val="28"/>
          <w:szCs w:val="28"/>
        </w:rPr>
        <w:t>К</w:t>
      </w:r>
      <w:r w:rsidR="00F038C2" w:rsidRPr="00F038C2">
        <w:rPr>
          <w:rFonts w:ascii="Times New Roman" w:hAnsi="Times New Roman" w:cs="Times New Roman"/>
          <w:sz w:val="28"/>
          <w:szCs w:val="28"/>
        </w:rPr>
        <w:t>омпенсаци</w:t>
      </w:r>
      <w:r w:rsidR="00F038C2">
        <w:rPr>
          <w:rFonts w:ascii="Times New Roman" w:hAnsi="Times New Roman" w:cs="Times New Roman"/>
          <w:sz w:val="28"/>
          <w:szCs w:val="28"/>
        </w:rPr>
        <w:t>я</w:t>
      </w:r>
      <w:r w:rsidR="00F038C2" w:rsidRPr="00F038C2">
        <w:rPr>
          <w:rFonts w:ascii="Times New Roman" w:hAnsi="Times New Roman" w:cs="Times New Roman"/>
          <w:sz w:val="28"/>
          <w:szCs w:val="28"/>
        </w:rPr>
        <w:t xml:space="preserve"> расходов на оплату стоимости проезда и провоза багажа </w:t>
      </w:r>
      <w:r w:rsidR="00A67DF3">
        <w:rPr>
          <w:rFonts w:ascii="Times New Roman" w:hAnsi="Times New Roman" w:cs="Times New Roman"/>
          <w:sz w:val="28"/>
          <w:szCs w:val="28"/>
        </w:rPr>
        <w:br/>
      </w:r>
      <w:r w:rsidR="00F038C2" w:rsidRPr="00F038C2">
        <w:rPr>
          <w:rFonts w:ascii="Times New Roman" w:hAnsi="Times New Roman" w:cs="Times New Roman"/>
          <w:sz w:val="28"/>
          <w:szCs w:val="28"/>
        </w:rPr>
        <w:t xml:space="preserve">к месту использования отпуска и обратно для лиц, работающих в организациях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F038C2" w:rsidRPr="00F038C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F038C2" w:rsidRPr="00F038C2">
        <w:rPr>
          <w:rFonts w:ascii="Times New Roman" w:hAnsi="Times New Roman" w:cs="Times New Roman"/>
          <w:sz w:val="28"/>
          <w:szCs w:val="28"/>
        </w:rPr>
        <w:t xml:space="preserve"> как местности, приравненной к районам Крайнего Севера, и финансируемых из городского бюджета, и на оплату стоимости проезда и провоза багажа работнику организации и членам его семьи в случае переезда к новому месту жительства в другую местность в связи с расторжением трудового договора</w:t>
      </w:r>
    </w:p>
    <w:p w:rsidR="00517445" w:rsidRPr="0026476D" w:rsidRDefault="0092222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0F75">
        <w:rPr>
          <w:rFonts w:ascii="Times New Roman" w:hAnsi="Times New Roman" w:cs="Times New Roman"/>
          <w:sz w:val="28"/>
          <w:szCs w:val="28"/>
        </w:rPr>
        <w:t>.2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B20F75">
        <w:rPr>
          <w:rFonts w:ascii="Times New Roman" w:hAnsi="Times New Roman" w:cs="Times New Roman"/>
          <w:sz w:val="28"/>
          <w:szCs w:val="28"/>
        </w:rPr>
        <w:t xml:space="preserve"> </w:t>
      </w:r>
      <w:r w:rsidR="00A36BEC" w:rsidRPr="0026476D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Ломоносовского </w:t>
      </w:r>
      <w:proofErr w:type="spellStart"/>
      <w:r w:rsidR="00A36BEC" w:rsidRPr="0026476D">
        <w:rPr>
          <w:rFonts w:ascii="Times New Roman" w:hAnsi="Times New Roman" w:cs="Times New Roman"/>
          <w:sz w:val="28"/>
          <w:szCs w:val="28"/>
        </w:rPr>
        <w:t>территориаль</w:t>
      </w:r>
      <w:r w:rsidR="00A67DF3">
        <w:rPr>
          <w:rFonts w:ascii="Times New Roman" w:hAnsi="Times New Roman" w:cs="Times New Roman"/>
          <w:sz w:val="28"/>
          <w:szCs w:val="28"/>
        </w:rPr>
        <w:t>-</w:t>
      </w:r>
      <w:r w:rsidR="00A36BEC" w:rsidRPr="0026476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A36BEC" w:rsidRPr="0026476D">
        <w:rPr>
          <w:rFonts w:ascii="Times New Roman" w:hAnsi="Times New Roman" w:cs="Times New Roman"/>
          <w:sz w:val="28"/>
          <w:szCs w:val="28"/>
        </w:rPr>
        <w:t xml:space="preserve"> округа за счет средств резе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B20F75">
        <w:rPr>
          <w:rFonts w:ascii="Times New Roman" w:hAnsi="Times New Roman" w:cs="Times New Roman"/>
          <w:sz w:val="28"/>
          <w:szCs w:val="28"/>
        </w:rPr>
        <w:t>.</w:t>
      </w:r>
    </w:p>
    <w:p w:rsidR="00D5754C" w:rsidRPr="0026476D" w:rsidRDefault="0092222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812" w:rsidRPr="0026476D">
        <w:rPr>
          <w:rFonts w:ascii="Times New Roman" w:hAnsi="Times New Roman" w:cs="Times New Roman"/>
          <w:sz w:val="28"/>
          <w:szCs w:val="28"/>
        </w:rPr>
        <w:t>.</w:t>
      </w:r>
      <w:r w:rsidR="00F038C2">
        <w:rPr>
          <w:rFonts w:ascii="Times New Roman" w:hAnsi="Times New Roman" w:cs="Times New Roman"/>
          <w:sz w:val="28"/>
          <w:szCs w:val="28"/>
        </w:rPr>
        <w:t>3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 территориального округа </w:t>
      </w:r>
      <w:proofErr w:type="spellStart"/>
      <w:r w:rsidR="00D5754C" w:rsidRPr="0026476D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="00D5754C" w:rsidRPr="0026476D">
        <w:rPr>
          <w:rFonts w:ascii="Times New Roman" w:hAnsi="Times New Roman" w:cs="Times New Roman"/>
          <w:sz w:val="28"/>
          <w:szCs w:val="28"/>
        </w:rPr>
        <w:t xml:space="preserve">-Фактория 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D5754C" w:rsidRPr="0026476D" w:rsidRDefault="0092222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812" w:rsidRPr="0026476D">
        <w:rPr>
          <w:rFonts w:ascii="Times New Roman" w:hAnsi="Times New Roman" w:cs="Times New Roman"/>
          <w:sz w:val="28"/>
          <w:szCs w:val="28"/>
        </w:rPr>
        <w:t>.</w:t>
      </w:r>
      <w:r w:rsidR="00F038C2">
        <w:rPr>
          <w:rFonts w:ascii="Times New Roman" w:hAnsi="Times New Roman" w:cs="Times New Roman"/>
          <w:sz w:val="28"/>
          <w:szCs w:val="28"/>
        </w:rPr>
        <w:t>4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 </w:t>
      </w:r>
      <w:proofErr w:type="spellStart"/>
      <w:r w:rsidR="00D5754C" w:rsidRPr="0026476D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="00D5754C" w:rsidRPr="00264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54C" w:rsidRPr="0026476D">
        <w:rPr>
          <w:rFonts w:ascii="Times New Roman" w:hAnsi="Times New Roman" w:cs="Times New Roman"/>
          <w:sz w:val="28"/>
          <w:szCs w:val="28"/>
        </w:rPr>
        <w:t>территориаль</w:t>
      </w:r>
      <w:r w:rsidR="00A67DF3">
        <w:rPr>
          <w:rFonts w:ascii="Times New Roman" w:hAnsi="Times New Roman" w:cs="Times New Roman"/>
          <w:sz w:val="28"/>
          <w:szCs w:val="28"/>
        </w:rPr>
        <w:t>-</w:t>
      </w:r>
      <w:r w:rsidR="00D5754C" w:rsidRPr="0026476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D5754C" w:rsidRPr="0026476D">
        <w:rPr>
          <w:rFonts w:ascii="Times New Roman" w:hAnsi="Times New Roman" w:cs="Times New Roman"/>
          <w:sz w:val="28"/>
          <w:szCs w:val="28"/>
        </w:rPr>
        <w:t xml:space="preserve"> округа 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D5754C" w:rsidRPr="0026476D" w:rsidRDefault="0092222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5AA7" w:rsidRPr="0026476D">
        <w:rPr>
          <w:rFonts w:ascii="Times New Roman" w:hAnsi="Times New Roman" w:cs="Times New Roman"/>
          <w:sz w:val="28"/>
          <w:szCs w:val="28"/>
        </w:rPr>
        <w:t>.</w:t>
      </w:r>
      <w:r w:rsidR="00F038C2">
        <w:rPr>
          <w:rFonts w:ascii="Times New Roman" w:hAnsi="Times New Roman" w:cs="Times New Roman"/>
          <w:sz w:val="28"/>
          <w:szCs w:val="28"/>
        </w:rPr>
        <w:t>5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 территориального округа Майская горка 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A67DF3" w:rsidRDefault="0092222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A67DF3" w:rsidSect="00A67DF3">
          <w:pgSz w:w="11906" w:h="16838" w:code="9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812" w:rsidRPr="0026476D">
        <w:rPr>
          <w:rFonts w:ascii="Times New Roman" w:hAnsi="Times New Roman" w:cs="Times New Roman"/>
          <w:sz w:val="28"/>
          <w:szCs w:val="28"/>
        </w:rPr>
        <w:t>.</w:t>
      </w:r>
      <w:r w:rsidR="00F038C2">
        <w:rPr>
          <w:rFonts w:ascii="Times New Roman" w:hAnsi="Times New Roman" w:cs="Times New Roman"/>
          <w:sz w:val="28"/>
          <w:szCs w:val="28"/>
        </w:rPr>
        <w:t>6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 Октябрьского территориального округа 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D5754C" w:rsidRDefault="00A67DF3" w:rsidP="00A67DF3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67DF3" w:rsidRPr="0026476D" w:rsidRDefault="00A67DF3" w:rsidP="00A67DF3">
      <w:pPr>
        <w:pStyle w:val="ConsPlu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54C" w:rsidRPr="0026476D" w:rsidRDefault="0092222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812" w:rsidRPr="0026476D">
        <w:rPr>
          <w:rFonts w:ascii="Times New Roman" w:hAnsi="Times New Roman" w:cs="Times New Roman"/>
          <w:sz w:val="28"/>
          <w:szCs w:val="28"/>
        </w:rPr>
        <w:t>.</w:t>
      </w:r>
      <w:r w:rsidR="00F038C2">
        <w:rPr>
          <w:rFonts w:ascii="Times New Roman" w:hAnsi="Times New Roman" w:cs="Times New Roman"/>
          <w:sz w:val="28"/>
          <w:szCs w:val="28"/>
        </w:rPr>
        <w:t>7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 </w:t>
      </w:r>
      <w:proofErr w:type="spellStart"/>
      <w:r w:rsidR="00D5754C" w:rsidRPr="0026476D">
        <w:rPr>
          <w:rFonts w:ascii="Times New Roman" w:hAnsi="Times New Roman" w:cs="Times New Roman"/>
          <w:sz w:val="28"/>
          <w:szCs w:val="28"/>
        </w:rPr>
        <w:t>Исакогорского</w:t>
      </w:r>
      <w:proofErr w:type="spellEnd"/>
      <w:r w:rsidR="00D5754C" w:rsidRPr="002647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754C" w:rsidRPr="0026476D">
        <w:rPr>
          <w:rFonts w:ascii="Times New Roman" w:hAnsi="Times New Roman" w:cs="Times New Roman"/>
          <w:sz w:val="28"/>
          <w:szCs w:val="28"/>
        </w:rPr>
        <w:t>Цигломенского</w:t>
      </w:r>
      <w:proofErr w:type="spellEnd"/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территориальных округов 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D5754C" w:rsidRPr="0026476D" w:rsidRDefault="0092222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812" w:rsidRPr="0026476D">
        <w:rPr>
          <w:rFonts w:ascii="Times New Roman" w:hAnsi="Times New Roman" w:cs="Times New Roman"/>
          <w:sz w:val="28"/>
          <w:szCs w:val="28"/>
        </w:rPr>
        <w:t>.</w:t>
      </w:r>
      <w:r w:rsidR="00F038C2">
        <w:rPr>
          <w:rFonts w:ascii="Times New Roman" w:hAnsi="Times New Roman" w:cs="Times New Roman"/>
          <w:sz w:val="28"/>
          <w:szCs w:val="28"/>
        </w:rPr>
        <w:t>8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 </w:t>
      </w:r>
      <w:proofErr w:type="spellStart"/>
      <w:r w:rsidR="00D5754C" w:rsidRPr="0026476D"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 w:rsidR="00D5754C" w:rsidRPr="002647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54C" w:rsidRPr="0026476D">
        <w:rPr>
          <w:rFonts w:ascii="Times New Roman" w:hAnsi="Times New Roman" w:cs="Times New Roman"/>
          <w:sz w:val="28"/>
          <w:szCs w:val="28"/>
        </w:rPr>
        <w:t>территориаль</w:t>
      </w:r>
      <w:r w:rsidR="00A67DF3">
        <w:rPr>
          <w:rFonts w:ascii="Times New Roman" w:hAnsi="Times New Roman" w:cs="Times New Roman"/>
          <w:sz w:val="28"/>
          <w:szCs w:val="28"/>
        </w:rPr>
        <w:t>-</w:t>
      </w:r>
      <w:r w:rsidR="00D5754C" w:rsidRPr="0026476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D5754C" w:rsidRPr="0026476D">
        <w:rPr>
          <w:rFonts w:ascii="Times New Roman" w:hAnsi="Times New Roman" w:cs="Times New Roman"/>
          <w:sz w:val="28"/>
          <w:szCs w:val="28"/>
        </w:rPr>
        <w:t xml:space="preserve"> округа 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D5754C" w:rsidRPr="0026476D" w:rsidRDefault="0092222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812" w:rsidRPr="0026476D">
        <w:rPr>
          <w:rFonts w:ascii="Times New Roman" w:hAnsi="Times New Roman" w:cs="Times New Roman"/>
          <w:sz w:val="28"/>
          <w:szCs w:val="28"/>
        </w:rPr>
        <w:t>.</w:t>
      </w:r>
      <w:r w:rsidR="00F038C2">
        <w:rPr>
          <w:rFonts w:ascii="Times New Roman" w:hAnsi="Times New Roman" w:cs="Times New Roman"/>
          <w:sz w:val="28"/>
          <w:szCs w:val="28"/>
        </w:rPr>
        <w:t>9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 Северного территориального округа 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D5754C" w:rsidRPr="0026476D" w:rsidRDefault="0092222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5812" w:rsidRPr="0026476D">
        <w:rPr>
          <w:rFonts w:ascii="Times New Roman" w:hAnsi="Times New Roman" w:cs="Times New Roman"/>
          <w:sz w:val="28"/>
          <w:szCs w:val="28"/>
        </w:rPr>
        <w:t>.1</w:t>
      </w:r>
      <w:r w:rsidR="00F038C2">
        <w:rPr>
          <w:rFonts w:ascii="Times New Roman" w:hAnsi="Times New Roman" w:cs="Times New Roman"/>
          <w:sz w:val="28"/>
          <w:szCs w:val="28"/>
        </w:rPr>
        <w:t>0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FD5277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FD5277" w:rsidRPr="0026476D"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 w:rsidR="00AD09A9" w:rsidRPr="0026476D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AD09A9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AD09A9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за счет средств резервного фонда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D5754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D5754C" w:rsidRPr="0026476D" w:rsidRDefault="0092222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5277" w:rsidRPr="0026476D">
        <w:rPr>
          <w:rFonts w:ascii="Times New Roman" w:hAnsi="Times New Roman" w:cs="Times New Roman"/>
          <w:sz w:val="28"/>
          <w:szCs w:val="28"/>
        </w:rPr>
        <w:t>.1</w:t>
      </w:r>
      <w:r w:rsidR="00F038C2">
        <w:rPr>
          <w:rFonts w:ascii="Times New Roman" w:hAnsi="Times New Roman" w:cs="Times New Roman"/>
          <w:sz w:val="28"/>
          <w:szCs w:val="28"/>
        </w:rPr>
        <w:t>1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D5754C" w:rsidRPr="0026476D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 за счет средств резервного фонда Правительства Архангельской области.</w:t>
      </w:r>
    </w:p>
    <w:p w:rsidR="00C54BEC" w:rsidRPr="0026476D" w:rsidRDefault="0092222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29C2" w:rsidRPr="0026476D">
        <w:rPr>
          <w:rFonts w:ascii="Times New Roman" w:hAnsi="Times New Roman" w:cs="Times New Roman"/>
          <w:sz w:val="28"/>
          <w:szCs w:val="28"/>
        </w:rPr>
        <w:t>. Объем</w:t>
      </w:r>
      <w:r w:rsidR="00644005" w:rsidRPr="0026476D">
        <w:rPr>
          <w:rFonts w:ascii="Times New Roman" w:hAnsi="Times New Roman" w:cs="Times New Roman"/>
          <w:sz w:val="28"/>
          <w:szCs w:val="28"/>
        </w:rPr>
        <w:t>ы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44005" w:rsidRPr="0026476D">
        <w:rPr>
          <w:rFonts w:ascii="Times New Roman" w:hAnsi="Times New Roman" w:cs="Times New Roman"/>
          <w:sz w:val="28"/>
          <w:szCs w:val="28"/>
        </w:rPr>
        <w:t>й</w:t>
      </w:r>
      <w:r w:rsidR="00C54BEC" w:rsidRPr="0026476D">
        <w:rPr>
          <w:rFonts w:ascii="Times New Roman" w:hAnsi="Times New Roman" w:cs="Times New Roman"/>
          <w:sz w:val="28"/>
          <w:szCs w:val="28"/>
        </w:rPr>
        <w:t>, указанн</w:t>
      </w:r>
      <w:r w:rsidR="00644005" w:rsidRPr="0026476D">
        <w:rPr>
          <w:rFonts w:ascii="Times New Roman" w:hAnsi="Times New Roman" w:cs="Times New Roman"/>
          <w:sz w:val="28"/>
          <w:szCs w:val="28"/>
        </w:rPr>
        <w:t>ых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в </w:t>
      </w:r>
      <w:r w:rsidR="0038348D" w:rsidRPr="0026476D">
        <w:rPr>
          <w:rFonts w:ascii="Times New Roman" w:hAnsi="Times New Roman" w:cs="Times New Roman"/>
          <w:sz w:val="28"/>
          <w:szCs w:val="28"/>
        </w:rPr>
        <w:t xml:space="preserve">пункте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3F29C2" w:rsidRPr="0026476D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учреждению определяются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644005" w:rsidRPr="0026476D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3F29C2" w:rsidRPr="0026476D">
        <w:rPr>
          <w:rFonts w:ascii="Times New Roman" w:hAnsi="Times New Roman" w:cs="Times New Roman"/>
          <w:sz w:val="28"/>
          <w:szCs w:val="28"/>
        </w:rPr>
        <w:t>доведенных до не</w:t>
      </w:r>
      <w:r w:rsidR="00C66B1E" w:rsidRPr="0026476D">
        <w:rPr>
          <w:rFonts w:ascii="Times New Roman" w:hAnsi="Times New Roman" w:cs="Times New Roman"/>
          <w:sz w:val="28"/>
          <w:szCs w:val="28"/>
        </w:rPr>
        <w:t>е</w:t>
      </w:r>
      <w:r w:rsidR="003F29C2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C54BEC" w:rsidRPr="0026476D">
        <w:rPr>
          <w:rFonts w:ascii="Times New Roman" w:hAnsi="Times New Roman" w:cs="Times New Roman"/>
          <w:sz w:val="28"/>
          <w:szCs w:val="28"/>
        </w:rPr>
        <w:t>лимитов бюджетных обязательств на</w:t>
      </w:r>
      <w:r w:rsidR="00D77FF8">
        <w:rPr>
          <w:rFonts w:ascii="Times New Roman" w:hAnsi="Times New Roman" w:cs="Times New Roman"/>
          <w:sz w:val="28"/>
          <w:szCs w:val="28"/>
        </w:rPr>
        <w:t xml:space="preserve"> цели предоставления субсидий</w:t>
      </w:r>
      <w:r w:rsidR="00C54BE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C54BEC" w:rsidRPr="0026476D" w:rsidRDefault="00C54BEC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Объем</w:t>
      </w:r>
      <w:r w:rsidR="00644005" w:rsidRPr="0026476D">
        <w:rPr>
          <w:rFonts w:ascii="Times New Roman" w:hAnsi="Times New Roman" w:cs="Times New Roman"/>
          <w:sz w:val="28"/>
          <w:szCs w:val="28"/>
        </w:rPr>
        <w:t>ы</w:t>
      </w:r>
      <w:r w:rsidRPr="0026476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44005" w:rsidRPr="0026476D">
        <w:rPr>
          <w:rFonts w:ascii="Times New Roman" w:hAnsi="Times New Roman" w:cs="Times New Roman"/>
          <w:sz w:val="28"/>
          <w:szCs w:val="28"/>
        </w:rPr>
        <w:t>й</w:t>
      </w:r>
      <w:r w:rsidRPr="0026476D">
        <w:rPr>
          <w:rFonts w:ascii="Times New Roman" w:hAnsi="Times New Roman" w:cs="Times New Roman"/>
          <w:sz w:val="28"/>
          <w:szCs w:val="28"/>
        </w:rPr>
        <w:t>, указанн</w:t>
      </w:r>
      <w:r w:rsidR="00644005" w:rsidRPr="0026476D">
        <w:rPr>
          <w:rFonts w:ascii="Times New Roman" w:hAnsi="Times New Roman" w:cs="Times New Roman"/>
          <w:sz w:val="28"/>
          <w:szCs w:val="28"/>
        </w:rPr>
        <w:t>ых</w:t>
      </w:r>
      <w:r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Pr="002679E9">
        <w:rPr>
          <w:rFonts w:ascii="Times New Roman" w:hAnsi="Times New Roman" w:cs="Times New Roman"/>
          <w:sz w:val="28"/>
          <w:szCs w:val="28"/>
        </w:rPr>
        <w:t xml:space="preserve">в </w:t>
      </w:r>
      <w:r w:rsidR="003F29C2" w:rsidRPr="002679E9">
        <w:rPr>
          <w:rFonts w:ascii="Times New Roman" w:hAnsi="Times New Roman" w:cs="Times New Roman"/>
          <w:sz w:val="28"/>
          <w:szCs w:val="28"/>
        </w:rPr>
        <w:t>под</w:t>
      </w:r>
      <w:r w:rsidR="0038348D" w:rsidRPr="002679E9">
        <w:rPr>
          <w:rFonts w:ascii="Times New Roman" w:hAnsi="Times New Roman" w:cs="Times New Roman"/>
          <w:sz w:val="28"/>
          <w:szCs w:val="28"/>
        </w:rPr>
        <w:t>пункт</w:t>
      </w:r>
      <w:r w:rsidR="004F4DCB" w:rsidRPr="002679E9">
        <w:rPr>
          <w:rFonts w:ascii="Times New Roman" w:hAnsi="Times New Roman" w:cs="Times New Roman"/>
          <w:sz w:val="28"/>
          <w:szCs w:val="28"/>
        </w:rPr>
        <w:t>е</w:t>
      </w:r>
      <w:r w:rsidR="0038348D" w:rsidRPr="002679E9">
        <w:rPr>
          <w:rFonts w:ascii="Times New Roman" w:hAnsi="Times New Roman" w:cs="Times New Roman"/>
          <w:sz w:val="28"/>
          <w:szCs w:val="28"/>
        </w:rPr>
        <w:t xml:space="preserve"> </w:t>
      </w:r>
      <w:r w:rsidR="00922222">
        <w:rPr>
          <w:rFonts w:ascii="Times New Roman" w:hAnsi="Times New Roman" w:cs="Times New Roman"/>
          <w:sz w:val="28"/>
          <w:szCs w:val="28"/>
        </w:rPr>
        <w:t>2</w:t>
      </w:r>
      <w:r w:rsidR="008F594F" w:rsidRPr="002679E9">
        <w:rPr>
          <w:rFonts w:ascii="Times New Roman" w:hAnsi="Times New Roman" w:cs="Times New Roman"/>
          <w:sz w:val="28"/>
          <w:szCs w:val="28"/>
        </w:rPr>
        <w:t xml:space="preserve">.1 </w:t>
      </w:r>
      <w:r w:rsidRPr="002679E9">
        <w:rPr>
          <w:rFonts w:ascii="Times New Roman" w:hAnsi="Times New Roman" w:cs="Times New Roman"/>
          <w:sz w:val="28"/>
          <w:szCs w:val="28"/>
        </w:rPr>
        <w:t>настоящих Правил, определя</w:t>
      </w:r>
      <w:r w:rsidR="00846652" w:rsidRPr="002679E9">
        <w:rPr>
          <w:rFonts w:ascii="Times New Roman" w:hAnsi="Times New Roman" w:cs="Times New Roman"/>
          <w:sz w:val="28"/>
          <w:szCs w:val="28"/>
        </w:rPr>
        <w:t>ю</w:t>
      </w:r>
      <w:r w:rsidRPr="002679E9">
        <w:rPr>
          <w:rFonts w:ascii="Times New Roman" w:hAnsi="Times New Roman" w:cs="Times New Roman"/>
          <w:sz w:val="28"/>
          <w:szCs w:val="28"/>
        </w:rPr>
        <w:t>тся на основ</w:t>
      </w:r>
      <w:r w:rsidR="00922222">
        <w:rPr>
          <w:rFonts w:ascii="Times New Roman" w:hAnsi="Times New Roman" w:cs="Times New Roman"/>
          <w:sz w:val="28"/>
          <w:szCs w:val="28"/>
        </w:rPr>
        <w:t>е</w:t>
      </w:r>
      <w:r w:rsidRPr="002679E9">
        <w:rPr>
          <w:rFonts w:ascii="Times New Roman" w:hAnsi="Times New Roman" w:cs="Times New Roman"/>
          <w:sz w:val="28"/>
          <w:szCs w:val="28"/>
        </w:rPr>
        <w:t xml:space="preserve"> расчетов, представляемых учреждени</w:t>
      </w:r>
      <w:r w:rsidR="003F29C2" w:rsidRPr="002679E9">
        <w:rPr>
          <w:rFonts w:ascii="Times New Roman" w:hAnsi="Times New Roman" w:cs="Times New Roman"/>
          <w:sz w:val="28"/>
          <w:szCs w:val="28"/>
        </w:rPr>
        <w:t>я</w:t>
      </w:r>
      <w:r w:rsidRPr="002679E9">
        <w:rPr>
          <w:rFonts w:ascii="Times New Roman" w:hAnsi="Times New Roman" w:cs="Times New Roman"/>
          <w:sz w:val="28"/>
          <w:szCs w:val="28"/>
        </w:rPr>
        <w:t>м</w:t>
      </w:r>
      <w:r w:rsidR="003F29C2" w:rsidRPr="002679E9">
        <w:rPr>
          <w:rFonts w:ascii="Times New Roman" w:hAnsi="Times New Roman" w:cs="Times New Roman"/>
          <w:sz w:val="28"/>
          <w:szCs w:val="28"/>
        </w:rPr>
        <w:t>и</w:t>
      </w:r>
      <w:r w:rsidRPr="002679E9">
        <w:rPr>
          <w:rFonts w:ascii="Times New Roman" w:hAnsi="Times New Roman" w:cs="Times New Roman"/>
          <w:sz w:val="28"/>
          <w:szCs w:val="28"/>
        </w:rPr>
        <w:t xml:space="preserve"> </w:t>
      </w:r>
      <w:r w:rsidR="00C66B1E" w:rsidRPr="002679E9">
        <w:rPr>
          <w:rFonts w:ascii="Times New Roman" w:hAnsi="Times New Roman" w:cs="Times New Roman"/>
          <w:sz w:val="28"/>
          <w:szCs w:val="28"/>
        </w:rPr>
        <w:t xml:space="preserve">в отдел учета и отчетности </w:t>
      </w:r>
      <w:r w:rsidR="00517445" w:rsidRPr="002679E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Pr="0026476D">
        <w:rPr>
          <w:rFonts w:ascii="Times New Roman" w:hAnsi="Times New Roman" w:cs="Times New Roman"/>
          <w:sz w:val="28"/>
          <w:szCs w:val="28"/>
        </w:rPr>
        <w:t xml:space="preserve">, по </w:t>
      </w:r>
      <w:r w:rsidRPr="002679E9">
        <w:rPr>
          <w:rFonts w:ascii="Times New Roman" w:hAnsi="Times New Roman" w:cs="Times New Roman"/>
          <w:sz w:val="28"/>
          <w:szCs w:val="28"/>
        </w:rPr>
        <w:t>форме</w:t>
      </w:r>
      <w:r w:rsidRPr="0026476D">
        <w:rPr>
          <w:rFonts w:ascii="Times New Roman" w:hAnsi="Times New Roman" w:cs="Times New Roman"/>
          <w:sz w:val="28"/>
          <w:szCs w:val="28"/>
        </w:rPr>
        <w:t xml:space="preserve"> и в сроки, установленные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</w:t>
      </w:r>
      <w:r w:rsidR="00AD09A9" w:rsidRPr="0026476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AD09A9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AD09A9" w:rsidRPr="0026476D">
        <w:rPr>
          <w:rFonts w:ascii="Times New Roman" w:hAnsi="Times New Roman" w:cs="Times New Roman"/>
          <w:sz w:val="28"/>
          <w:szCs w:val="28"/>
        </w:rPr>
        <w:t>.</w:t>
      </w:r>
    </w:p>
    <w:p w:rsidR="003F29C2" w:rsidRDefault="003F29C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Объем</w:t>
      </w:r>
      <w:r w:rsidR="00644005" w:rsidRPr="0026476D">
        <w:rPr>
          <w:rFonts w:ascii="Times New Roman" w:hAnsi="Times New Roman" w:cs="Times New Roman"/>
          <w:sz w:val="28"/>
          <w:szCs w:val="28"/>
        </w:rPr>
        <w:t>ы субсидий</w:t>
      </w:r>
      <w:r w:rsidRPr="0026476D">
        <w:rPr>
          <w:rFonts w:ascii="Times New Roman" w:hAnsi="Times New Roman" w:cs="Times New Roman"/>
          <w:sz w:val="28"/>
          <w:szCs w:val="28"/>
        </w:rPr>
        <w:t xml:space="preserve">, </w:t>
      </w:r>
      <w:r w:rsidR="00644005" w:rsidRPr="0026476D">
        <w:rPr>
          <w:rFonts w:ascii="Times New Roman" w:hAnsi="Times New Roman" w:cs="Times New Roman"/>
          <w:sz w:val="28"/>
          <w:szCs w:val="28"/>
        </w:rPr>
        <w:t>указанных</w:t>
      </w:r>
      <w:r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38348D" w:rsidRPr="0026476D">
        <w:rPr>
          <w:rFonts w:ascii="Times New Roman" w:hAnsi="Times New Roman" w:cs="Times New Roman"/>
          <w:sz w:val="28"/>
          <w:szCs w:val="28"/>
        </w:rPr>
        <w:t xml:space="preserve">в подпунктах </w:t>
      </w:r>
      <w:r w:rsidR="00922222">
        <w:rPr>
          <w:rFonts w:ascii="Times New Roman" w:hAnsi="Times New Roman" w:cs="Times New Roman"/>
          <w:sz w:val="28"/>
          <w:szCs w:val="28"/>
        </w:rPr>
        <w:t>2</w:t>
      </w:r>
      <w:r w:rsidR="00FD5277" w:rsidRPr="0026476D">
        <w:rPr>
          <w:rFonts w:ascii="Times New Roman" w:hAnsi="Times New Roman" w:cs="Times New Roman"/>
          <w:sz w:val="28"/>
          <w:szCs w:val="28"/>
        </w:rPr>
        <w:t>.</w:t>
      </w:r>
      <w:r w:rsidR="004F4DCB">
        <w:rPr>
          <w:rFonts w:ascii="Times New Roman" w:hAnsi="Times New Roman" w:cs="Times New Roman"/>
          <w:sz w:val="28"/>
          <w:szCs w:val="28"/>
        </w:rPr>
        <w:t>2</w:t>
      </w:r>
      <w:r w:rsidR="00A869DD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38348D" w:rsidRPr="0026476D">
        <w:rPr>
          <w:rFonts w:ascii="Times New Roman" w:hAnsi="Times New Roman" w:cs="Times New Roman"/>
          <w:sz w:val="28"/>
          <w:szCs w:val="28"/>
        </w:rPr>
        <w:t>-</w:t>
      </w:r>
      <w:r w:rsidR="00A869DD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922222">
        <w:rPr>
          <w:rFonts w:ascii="Times New Roman" w:hAnsi="Times New Roman" w:cs="Times New Roman"/>
          <w:sz w:val="28"/>
          <w:szCs w:val="28"/>
        </w:rPr>
        <w:t>2</w:t>
      </w:r>
      <w:r w:rsidR="0067290C" w:rsidRPr="0026476D">
        <w:rPr>
          <w:rFonts w:ascii="Times New Roman" w:hAnsi="Times New Roman" w:cs="Times New Roman"/>
          <w:sz w:val="28"/>
          <w:szCs w:val="28"/>
        </w:rPr>
        <w:t>.1</w:t>
      </w:r>
      <w:r w:rsidR="004F4DCB">
        <w:rPr>
          <w:rFonts w:ascii="Times New Roman" w:hAnsi="Times New Roman" w:cs="Times New Roman"/>
          <w:sz w:val="28"/>
          <w:szCs w:val="28"/>
        </w:rPr>
        <w:t>1</w:t>
      </w:r>
      <w:r w:rsidR="00AB2E0C" w:rsidRPr="0026476D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="00AB2E0C" w:rsidRPr="00A67DF3">
        <w:rPr>
          <w:rFonts w:ascii="Times New Roman" w:hAnsi="Times New Roman" w:cs="Times New Roman"/>
          <w:spacing w:val="-4"/>
          <w:sz w:val="28"/>
          <w:szCs w:val="28"/>
        </w:rPr>
        <w:t>определяют</w:t>
      </w:r>
      <w:r w:rsidR="00644005" w:rsidRPr="00A67DF3">
        <w:rPr>
          <w:rFonts w:ascii="Times New Roman" w:hAnsi="Times New Roman" w:cs="Times New Roman"/>
          <w:spacing w:val="-4"/>
          <w:sz w:val="28"/>
          <w:szCs w:val="28"/>
        </w:rPr>
        <w:t xml:space="preserve">ся в соответствии с </w:t>
      </w:r>
      <w:r w:rsidR="00C66B1E" w:rsidRPr="00A67DF3">
        <w:rPr>
          <w:rFonts w:ascii="Times New Roman" w:hAnsi="Times New Roman" w:cs="Times New Roman"/>
          <w:spacing w:val="-4"/>
          <w:sz w:val="28"/>
          <w:szCs w:val="28"/>
        </w:rPr>
        <w:t>постановлениями (</w:t>
      </w:r>
      <w:r w:rsidR="00644005" w:rsidRPr="00A67DF3">
        <w:rPr>
          <w:rFonts w:ascii="Times New Roman" w:hAnsi="Times New Roman" w:cs="Times New Roman"/>
          <w:spacing w:val="-4"/>
          <w:sz w:val="28"/>
          <w:szCs w:val="28"/>
        </w:rPr>
        <w:t>распоряжения</w:t>
      </w:r>
      <w:r w:rsidR="00AB2E0C" w:rsidRPr="00A67DF3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644005" w:rsidRPr="00A67DF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66B1E" w:rsidRPr="00A67DF3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AB2E0C" w:rsidRPr="00A67DF3">
        <w:rPr>
          <w:rFonts w:ascii="Times New Roman" w:hAnsi="Times New Roman" w:cs="Times New Roman"/>
          <w:spacing w:val="-4"/>
          <w:sz w:val="28"/>
          <w:szCs w:val="28"/>
        </w:rPr>
        <w:t xml:space="preserve"> о выделении</w:t>
      </w:r>
      <w:r w:rsidR="00AB2E0C" w:rsidRPr="0026476D">
        <w:rPr>
          <w:rFonts w:ascii="Times New Roman" w:hAnsi="Times New Roman" w:cs="Times New Roman"/>
          <w:sz w:val="28"/>
          <w:szCs w:val="28"/>
        </w:rPr>
        <w:t xml:space="preserve"> средств из резервн</w:t>
      </w:r>
      <w:r w:rsidR="005E750F">
        <w:rPr>
          <w:rFonts w:ascii="Times New Roman" w:hAnsi="Times New Roman" w:cs="Times New Roman"/>
          <w:sz w:val="28"/>
          <w:szCs w:val="28"/>
        </w:rPr>
        <w:t>ых</w:t>
      </w:r>
      <w:r w:rsidR="00AB2E0C" w:rsidRPr="0026476D">
        <w:rPr>
          <w:rFonts w:ascii="Times New Roman" w:hAnsi="Times New Roman" w:cs="Times New Roman"/>
          <w:sz w:val="28"/>
          <w:szCs w:val="28"/>
        </w:rPr>
        <w:t xml:space="preserve"> фонд</w:t>
      </w:r>
      <w:r w:rsidR="005E750F">
        <w:rPr>
          <w:rFonts w:ascii="Times New Roman" w:hAnsi="Times New Roman" w:cs="Times New Roman"/>
          <w:sz w:val="28"/>
          <w:szCs w:val="28"/>
        </w:rPr>
        <w:t>ов</w:t>
      </w:r>
      <w:r w:rsidR="00AB2E0C" w:rsidRPr="0026476D">
        <w:rPr>
          <w:rFonts w:ascii="Times New Roman" w:hAnsi="Times New Roman" w:cs="Times New Roman"/>
          <w:sz w:val="28"/>
          <w:szCs w:val="28"/>
        </w:rPr>
        <w:t>.</w:t>
      </w:r>
    </w:p>
    <w:p w:rsidR="000F2EAC" w:rsidRPr="00A67DF3" w:rsidRDefault="00922222" w:rsidP="00A67D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A67DF3"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r w:rsidR="000F2EAC" w:rsidRPr="00A67DF3">
        <w:rPr>
          <w:rFonts w:ascii="Times New Roman" w:hAnsi="Times New Roman" w:cs="Times New Roman"/>
          <w:spacing w:val="-6"/>
          <w:sz w:val="28"/>
          <w:szCs w:val="28"/>
        </w:rPr>
        <w:t>Условием предоставления субсидий является их целевое использование.</w:t>
      </w:r>
    </w:p>
    <w:p w:rsidR="000F2EAC" w:rsidRPr="0026476D" w:rsidRDefault="000F2EAC" w:rsidP="00A67D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2EAC">
        <w:rPr>
          <w:rFonts w:ascii="Times New Roman" w:hAnsi="Times New Roman" w:cs="Times New Roman"/>
          <w:sz w:val="28"/>
          <w:szCs w:val="28"/>
        </w:rPr>
        <w:t xml:space="preserve">Условие об отсутствии у учреждения просроченной (неурегулированной) задолженности по денежным обязательствам перед муниципальным образованием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Pr="000F2E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Pr="000F2EAC">
        <w:rPr>
          <w:rFonts w:ascii="Times New Roman" w:hAnsi="Times New Roman" w:cs="Times New Roman"/>
          <w:sz w:val="28"/>
          <w:szCs w:val="28"/>
        </w:rPr>
        <w:t xml:space="preserve"> в случаях предоставления субсидий, указанных в пункте 2 настоящих Правил, не применяется.</w:t>
      </w:r>
    </w:p>
    <w:p w:rsidR="00C54BEC" w:rsidRPr="0026476D" w:rsidRDefault="0092222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750F">
        <w:rPr>
          <w:rFonts w:ascii="Times New Roman" w:hAnsi="Times New Roman" w:cs="Times New Roman"/>
          <w:sz w:val="28"/>
          <w:szCs w:val="28"/>
        </w:rPr>
        <w:t>. Предоставление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E750F">
        <w:rPr>
          <w:rFonts w:ascii="Times New Roman" w:hAnsi="Times New Roman" w:cs="Times New Roman"/>
          <w:sz w:val="28"/>
          <w:szCs w:val="28"/>
        </w:rPr>
        <w:t>й</w:t>
      </w:r>
      <w:r w:rsidR="00AB2E0C" w:rsidRPr="0026476D"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21594">
        <w:rPr>
          <w:rFonts w:ascii="Times New Roman" w:hAnsi="Times New Roman" w:cs="Times New Roman"/>
          <w:sz w:val="28"/>
          <w:szCs w:val="28"/>
        </w:rPr>
        <w:t>на основании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заключ</w:t>
      </w:r>
      <w:r w:rsidR="00321594">
        <w:rPr>
          <w:rFonts w:ascii="Times New Roman" w:hAnsi="Times New Roman" w:cs="Times New Roman"/>
          <w:sz w:val="28"/>
          <w:szCs w:val="28"/>
        </w:rPr>
        <w:t>аемого</w:t>
      </w:r>
      <w:r w:rsidR="00AB2E0C" w:rsidRPr="0026476D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C54BEC" w:rsidRPr="0026476D">
        <w:rPr>
          <w:rFonts w:ascii="Times New Roman" w:hAnsi="Times New Roman" w:cs="Times New Roman"/>
          <w:sz w:val="28"/>
          <w:szCs w:val="28"/>
        </w:rPr>
        <w:t>и учреждением соглашения о порядке и условиях предоставления субсиди</w:t>
      </w:r>
      <w:r w:rsidR="00785430" w:rsidRPr="0026476D">
        <w:rPr>
          <w:rFonts w:ascii="Times New Roman" w:hAnsi="Times New Roman" w:cs="Times New Roman"/>
          <w:sz w:val="28"/>
          <w:szCs w:val="28"/>
        </w:rPr>
        <w:t>и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321594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C54BEC" w:rsidRPr="0026476D">
        <w:rPr>
          <w:rFonts w:ascii="Times New Roman" w:hAnsi="Times New Roman" w:cs="Times New Roman"/>
          <w:sz w:val="28"/>
          <w:szCs w:val="28"/>
        </w:rPr>
        <w:t>, в котором указываются</w:t>
      </w:r>
      <w:r w:rsidR="0007665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C54BEC" w:rsidRPr="0026476D">
        <w:rPr>
          <w:rFonts w:ascii="Times New Roman" w:hAnsi="Times New Roman" w:cs="Times New Roman"/>
          <w:sz w:val="28"/>
          <w:szCs w:val="28"/>
        </w:rPr>
        <w:t>:</w:t>
      </w:r>
    </w:p>
    <w:p w:rsidR="00C54BEC" w:rsidRPr="0026476D" w:rsidRDefault="00076657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объем, цели,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и условия </w:t>
      </w:r>
      <w:r w:rsidR="00C54BEC" w:rsidRPr="0026476D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C54BEC" w:rsidRPr="0026476D" w:rsidRDefault="00076657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2588">
        <w:rPr>
          <w:rFonts w:ascii="Times New Roman" w:hAnsi="Times New Roman" w:cs="Times New Roman"/>
          <w:sz w:val="28"/>
          <w:szCs w:val="28"/>
        </w:rPr>
        <w:t>обязанность</w:t>
      </w:r>
      <w:r w:rsidR="00C54BEC" w:rsidRPr="00E62588">
        <w:rPr>
          <w:rFonts w:ascii="Times New Roman" w:hAnsi="Times New Roman" w:cs="Times New Roman"/>
          <w:sz w:val="28"/>
          <w:szCs w:val="28"/>
        </w:rPr>
        <w:t xml:space="preserve"> </w:t>
      </w:r>
      <w:r w:rsidR="00517445" w:rsidRPr="00E62588">
        <w:rPr>
          <w:rFonts w:ascii="Times New Roman" w:hAnsi="Times New Roman" w:cs="Times New Roman"/>
          <w:sz w:val="28"/>
          <w:szCs w:val="28"/>
        </w:rPr>
        <w:t>Администрации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D09A9" w:rsidRPr="0026476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AD09A9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C54BEC" w:rsidRPr="0026476D">
        <w:rPr>
          <w:rFonts w:ascii="Times New Roman" w:hAnsi="Times New Roman" w:cs="Times New Roman"/>
          <w:sz w:val="28"/>
          <w:szCs w:val="28"/>
        </w:rPr>
        <w:t>и контрольно-ревизионного управления</w:t>
      </w:r>
      <w:r w:rsidR="0001791D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517445" w:rsidRPr="0026476D">
        <w:rPr>
          <w:rFonts w:ascii="Times New Roman" w:hAnsi="Times New Roman" w:cs="Times New Roman"/>
          <w:sz w:val="28"/>
          <w:szCs w:val="28"/>
        </w:rPr>
        <w:t>Администрации муниципального о</w:t>
      </w:r>
      <w:r w:rsidR="00FD5277" w:rsidRPr="0026476D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FD5277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8C73A8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C54BEC" w:rsidRPr="0026476D">
        <w:rPr>
          <w:rFonts w:ascii="Times New Roman" w:hAnsi="Times New Roman" w:cs="Times New Roman"/>
          <w:sz w:val="28"/>
          <w:szCs w:val="28"/>
        </w:rPr>
        <w:t>провер</w:t>
      </w:r>
      <w:r w:rsidR="008C73A8">
        <w:rPr>
          <w:rFonts w:ascii="Times New Roman" w:hAnsi="Times New Roman" w:cs="Times New Roman"/>
          <w:sz w:val="28"/>
          <w:szCs w:val="28"/>
        </w:rPr>
        <w:t>ки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соблюдения учреждением</w:t>
      </w:r>
      <w:r w:rsidR="00AB2E0C" w:rsidRPr="0026476D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субсидии</w:t>
      </w:r>
      <w:r w:rsidR="00C54BEC" w:rsidRPr="0026476D">
        <w:rPr>
          <w:rFonts w:ascii="Times New Roman" w:hAnsi="Times New Roman" w:cs="Times New Roman"/>
          <w:sz w:val="28"/>
          <w:szCs w:val="28"/>
        </w:rPr>
        <w:t>, определенных настоящими Правилами и заключенным</w:t>
      </w:r>
      <w:r w:rsidR="00AB2E0C" w:rsidRPr="0026476D">
        <w:rPr>
          <w:rFonts w:ascii="Times New Roman" w:hAnsi="Times New Roman" w:cs="Times New Roman"/>
          <w:sz w:val="28"/>
          <w:szCs w:val="28"/>
        </w:rPr>
        <w:t>и соглашения</w:t>
      </w:r>
      <w:r w:rsidR="00C54BEC" w:rsidRPr="0026476D">
        <w:rPr>
          <w:rFonts w:ascii="Times New Roman" w:hAnsi="Times New Roman" w:cs="Times New Roman"/>
          <w:sz w:val="28"/>
          <w:szCs w:val="28"/>
        </w:rPr>
        <w:t>м</w:t>
      </w:r>
      <w:r w:rsidR="00AB2E0C" w:rsidRPr="0026476D">
        <w:rPr>
          <w:rFonts w:ascii="Times New Roman" w:hAnsi="Times New Roman" w:cs="Times New Roman"/>
          <w:sz w:val="28"/>
          <w:szCs w:val="28"/>
        </w:rPr>
        <w:t>и</w:t>
      </w:r>
      <w:r w:rsidR="00C54BEC" w:rsidRPr="0026476D">
        <w:rPr>
          <w:rFonts w:ascii="Times New Roman" w:hAnsi="Times New Roman" w:cs="Times New Roman"/>
          <w:sz w:val="28"/>
          <w:szCs w:val="28"/>
        </w:rPr>
        <w:t>;</w:t>
      </w:r>
    </w:p>
    <w:p w:rsidR="00A67DF3" w:rsidRDefault="00922222" w:rsidP="00A67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67DF3" w:rsidSect="00A67DF3">
          <w:pgSz w:w="11906" w:h="16838" w:code="9"/>
          <w:pgMar w:top="567" w:right="567" w:bottom="709" w:left="1701" w:header="720" w:footer="720" w:gutter="0"/>
          <w:cols w:space="720"/>
        </w:sectPr>
      </w:pPr>
      <w:r w:rsidRPr="00922222">
        <w:rPr>
          <w:rFonts w:ascii="Times New Roman" w:hAnsi="Times New Roman" w:cs="Times New Roman"/>
          <w:sz w:val="28"/>
          <w:szCs w:val="28"/>
        </w:rPr>
        <w:t>порядок возврата сумм</w:t>
      </w:r>
      <w:r w:rsidRPr="00447290">
        <w:rPr>
          <w:rFonts w:ascii="Times New Roman" w:hAnsi="Times New Roman" w:cs="Times New Roman"/>
          <w:sz w:val="28"/>
          <w:szCs w:val="28"/>
        </w:rPr>
        <w:t>, использованных учреждениями, в случае установления по итогам проверок фактов нарушения условий предоставления субсидий, определенных настоящими Правилами и заключенными соглашениями;</w:t>
      </w:r>
    </w:p>
    <w:p w:rsidR="00922222" w:rsidRDefault="00A67DF3" w:rsidP="00A67D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67DF3" w:rsidRDefault="00A67DF3" w:rsidP="00A67DF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2222" w:rsidRPr="00E62588" w:rsidRDefault="0092222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 xml:space="preserve">форма, порядок и сроки представления учреждением отчетности об </w:t>
      </w:r>
      <w:r>
        <w:rPr>
          <w:rFonts w:ascii="Times New Roman" w:hAnsi="Times New Roman" w:cs="Times New Roman"/>
          <w:sz w:val="28"/>
          <w:szCs w:val="28"/>
        </w:rPr>
        <w:t>использовании субсидии.</w:t>
      </w:r>
    </w:p>
    <w:p w:rsidR="00C86FD7" w:rsidRPr="0026476D" w:rsidRDefault="00C86FD7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 xml:space="preserve">В случае предоставления учреждению нескольких субсидий с </w:t>
      </w:r>
      <w:r w:rsidR="000F2EAC">
        <w:rPr>
          <w:rFonts w:ascii="Times New Roman" w:hAnsi="Times New Roman" w:cs="Times New Roman"/>
          <w:sz w:val="28"/>
          <w:szCs w:val="28"/>
        </w:rPr>
        <w:t xml:space="preserve">одним </w:t>
      </w:r>
      <w:r w:rsidRPr="0026476D">
        <w:rPr>
          <w:rFonts w:ascii="Times New Roman" w:hAnsi="Times New Roman" w:cs="Times New Roman"/>
          <w:sz w:val="28"/>
          <w:szCs w:val="28"/>
        </w:rPr>
        <w:t>учреждением заключается одно соглашение. Изменения, вносимые в соглашение</w:t>
      </w:r>
      <w:r w:rsidR="00922222">
        <w:rPr>
          <w:rFonts w:ascii="Times New Roman" w:hAnsi="Times New Roman" w:cs="Times New Roman"/>
          <w:sz w:val="28"/>
          <w:szCs w:val="28"/>
        </w:rPr>
        <w:t xml:space="preserve"> </w:t>
      </w:r>
      <w:r w:rsidRPr="0026476D">
        <w:rPr>
          <w:rFonts w:ascii="Times New Roman" w:hAnsi="Times New Roman" w:cs="Times New Roman"/>
          <w:sz w:val="28"/>
          <w:szCs w:val="28"/>
        </w:rPr>
        <w:t>оформляются путем заключения дополнительных соглашений.</w:t>
      </w:r>
    </w:p>
    <w:p w:rsidR="00C54BEC" w:rsidRPr="0026476D" w:rsidRDefault="00942B52" w:rsidP="00A67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6</w:t>
      </w:r>
      <w:r w:rsidR="00C54BEC" w:rsidRPr="0026476D">
        <w:rPr>
          <w:rFonts w:ascii="Times New Roman" w:hAnsi="Times New Roman" w:cs="Times New Roman"/>
          <w:sz w:val="28"/>
          <w:szCs w:val="28"/>
        </w:rPr>
        <w:t>. Предоставление субсиди</w:t>
      </w:r>
      <w:r w:rsidR="00644005" w:rsidRPr="0026476D">
        <w:rPr>
          <w:rFonts w:ascii="Times New Roman" w:hAnsi="Times New Roman" w:cs="Times New Roman"/>
          <w:sz w:val="28"/>
          <w:szCs w:val="28"/>
        </w:rPr>
        <w:t>й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644005" w:rsidRPr="0026476D">
        <w:rPr>
          <w:rFonts w:ascii="Times New Roman" w:hAnsi="Times New Roman" w:cs="Times New Roman"/>
          <w:sz w:val="28"/>
          <w:szCs w:val="28"/>
        </w:rPr>
        <w:t>сроки, установленные соглашениями, на основании заявок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86FD7" w:rsidRPr="0026476D">
        <w:rPr>
          <w:rFonts w:ascii="Times New Roman" w:hAnsi="Times New Roman" w:cs="Times New Roman"/>
          <w:sz w:val="28"/>
          <w:szCs w:val="28"/>
        </w:rPr>
        <w:t>й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на предоставление субсиди</w:t>
      </w:r>
      <w:r w:rsidR="00644005" w:rsidRPr="0026476D">
        <w:rPr>
          <w:rFonts w:ascii="Times New Roman" w:hAnsi="Times New Roman" w:cs="Times New Roman"/>
          <w:sz w:val="28"/>
          <w:szCs w:val="28"/>
        </w:rPr>
        <w:t>й</w:t>
      </w:r>
      <w:r w:rsidR="00C54BEC" w:rsidRPr="0026476D">
        <w:rPr>
          <w:rFonts w:ascii="Times New Roman" w:hAnsi="Times New Roman" w:cs="Times New Roman"/>
          <w:sz w:val="28"/>
          <w:szCs w:val="28"/>
        </w:rPr>
        <w:t>, представляем</w:t>
      </w:r>
      <w:r w:rsidR="00C86FD7" w:rsidRPr="0026476D">
        <w:rPr>
          <w:rFonts w:ascii="Times New Roman" w:hAnsi="Times New Roman" w:cs="Times New Roman"/>
          <w:sz w:val="28"/>
          <w:szCs w:val="28"/>
        </w:rPr>
        <w:t>ых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в </w:t>
      </w:r>
      <w:r w:rsidR="00C66B1E" w:rsidRPr="0026476D">
        <w:rPr>
          <w:rFonts w:ascii="Times New Roman" w:hAnsi="Times New Roman" w:cs="Times New Roman"/>
          <w:sz w:val="28"/>
          <w:szCs w:val="28"/>
        </w:rPr>
        <w:t xml:space="preserve">отдел учета и </w:t>
      </w:r>
      <w:r w:rsidR="00C66B1E" w:rsidRPr="008C73A8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517445" w:rsidRPr="008C73A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694846" w:rsidRPr="008C73A8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0F2EAC" w:rsidRPr="000F2EAC">
        <w:rPr>
          <w:rFonts w:ascii="Times New Roman" w:hAnsi="Times New Roman" w:cs="Times New Roman"/>
          <w:sz w:val="28"/>
          <w:szCs w:val="28"/>
        </w:rPr>
        <w:t>.</w:t>
      </w:r>
    </w:p>
    <w:p w:rsidR="00C54BEC" w:rsidRPr="0026476D" w:rsidRDefault="00942B5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7</w:t>
      </w:r>
      <w:r w:rsidR="00442026" w:rsidRPr="0026476D">
        <w:rPr>
          <w:rFonts w:ascii="Times New Roman" w:hAnsi="Times New Roman" w:cs="Times New Roman"/>
          <w:sz w:val="28"/>
          <w:szCs w:val="28"/>
        </w:rPr>
        <w:t>. Субсидия учреждению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 перечисляется 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17445" w:rsidRPr="0026476D">
        <w:rPr>
          <w:rFonts w:ascii="Times New Roman" w:hAnsi="Times New Roman" w:cs="Times New Roman"/>
          <w:sz w:val="28"/>
          <w:szCs w:val="28"/>
        </w:rPr>
        <w:t>муниципаль</w:t>
      </w:r>
      <w:r w:rsidR="00A67DF3">
        <w:rPr>
          <w:rFonts w:ascii="Times New Roman" w:hAnsi="Times New Roman" w:cs="Times New Roman"/>
          <w:sz w:val="28"/>
          <w:szCs w:val="28"/>
        </w:rPr>
        <w:t>-</w:t>
      </w:r>
      <w:r w:rsidR="00517445" w:rsidRPr="0026476D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517445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FD5277" w:rsidRPr="0026476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694846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в установленном порядке на лицевой счет учреждения, открытый в </w:t>
      </w:r>
      <w:r w:rsidR="007233D3">
        <w:rPr>
          <w:rFonts w:ascii="Times New Roman" w:hAnsi="Times New Roman" w:cs="Times New Roman"/>
          <w:sz w:val="28"/>
          <w:szCs w:val="28"/>
        </w:rPr>
        <w:t>Управлении</w:t>
      </w:r>
      <w:r w:rsidR="00FD5277" w:rsidRPr="0026476D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7233D3">
        <w:rPr>
          <w:rFonts w:ascii="Times New Roman" w:hAnsi="Times New Roman" w:cs="Times New Roman"/>
          <w:sz w:val="28"/>
          <w:szCs w:val="28"/>
        </w:rPr>
        <w:t xml:space="preserve"> </w:t>
      </w:r>
      <w:r w:rsidR="000F2EAC">
        <w:rPr>
          <w:rFonts w:ascii="Times New Roman" w:hAnsi="Times New Roman" w:cs="Times New Roman"/>
          <w:sz w:val="28"/>
          <w:szCs w:val="28"/>
        </w:rPr>
        <w:t xml:space="preserve">по </w:t>
      </w:r>
      <w:r w:rsidR="007233D3">
        <w:rPr>
          <w:rFonts w:ascii="Times New Roman" w:hAnsi="Times New Roman" w:cs="Times New Roman"/>
          <w:sz w:val="28"/>
          <w:szCs w:val="28"/>
        </w:rPr>
        <w:t>Архангельской области и Ненецко</w:t>
      </w:r>
      <w:r w:rsidR="000F2EAC">
        <w:rPr>
          <w:rFonts w:ascii="Times New Roman" w:hAnsi="Times New Roman" w:cs="Times New Roman"/>
          <w:sz w:val="28"/>
          <w:szCs w:val="28"/>
        </w:rPr>
        <w:t>му</w:t>
      </w:r>
      <w:r w:rsidR="007233D3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F2EAC">
        <w:rPr>
          <w:rFonts w:ascii="Times New Roman" w:hAnsi="Times New Roman" w:cs="Times New Roman"/>
          <w:sz w:val="28"/>
          <w:szCs w:val="28"/>
        </w:rPr>
        <w:t>му</w:t>
      </w:r>
      <w:r w:rsidR="007233D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F2EAC">
        <w:rPr>
          <w:rFonts w:ascii="Times New Roman" w:hAnsi="Times New Roman" w:cs="Times New Roman"/>
          <w:sz w:val="28"/>
          <w:szCs w:val="28"/>
        </w:rPr>
        <w:t>у</w:t>
      </w:r>
      <w:r w:rsidR="007233D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33D3" w:rsidRPr="0026476D">
        <w:rPr>
          <w:rFonts w:ascii="Times New Roman" w:hAnsi="Times New Roman" w:cs="Times New Roman"/>
          <w:sz w:val="28"/>
          <w:szCs w:val="28"/>
        </w:rPr>
        <w:t>орган Федерального казначейства</w:t>
      </w:r>
      <w:r w:rsidR="007233D3">
        <w:rPr>
          <w:rFonts w:ascii="Times New Roman" w:hAnsi="Times New Roman" w:cs="Times New Roman"/>
          <w:sz w:val="28"/>
          <w:szCs w:val="28"/>
        </w:rPr>
        <w:t>)</w:t>
      </w:r>
      <w:r w:rsidR="00FD5277" w:rsidRPr="0026476D">
        <w:rPr>
          <w:rFonts w:ascii="Times New Roman" w:hAnsi="Times New Roman" w:cs="Times New Roman"/>
          <w:sz w:val="28"/>
          <w:szCs w:val="28"/>
        </w:rPr>
        <w:t>.</w:t>
      </w:r>
    </w:p>
    <w:p w:rsidR="00C54BEC" w:rsidRDefault="00C54BEC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Операции с субсиди</w:t>
      </w:r>
      <w:r w:rsidR="00442026" w:rsidRPr="0026476D">
        <w:rPr>
          <w:rFonts w:ascii="Times New Roman" w:hAnsi="Times New Roman" w:cs="Times New Roman"/>
          <w:sz w:val="28"/>
          <w:szCs w:val="28"/>
        </w:rPr>
        <w:t>ями</w:t>
      </w:r>
      <w:r w:rsidRPr="0026476D">
        <w:rPr>
          <w:rFonts w:ascii="Times New Roman" w:hAnsi="Times New Roman" w:cs="Times New Roman"/>
          <w:sz w:val="28"/>
          <w:szCs w:val="28"/>
        </w:rPr>
        <w:t xml:space="preserve"> учитываются на лицев</w:t>
      </w:r>
      <w:r w:rsidR="00442026" w:rsidRPr="0026476D">
        <w:rPr>
          <w:rFonts w:ascii="Times New Roman" w:hAnsi="Times New Roman" w:cs="Times New Roman"/>
          <w:sz w:val="28"/>
          <w:szCs w:val="28"/>
        </w:rPr>
        <w:t>ых</w:t>
      </w:r>
      <w:r w:rsidRPr="0026476D">
        <w:rPr>
          <w:rFonts w:ascii="Times New Roman" w:hAnsi="Times New Roman" w:cs="Times New Roman"/>
          <w:sz w:val="28"/>
          <w:szCs w:val="28"/>
        </w:rPr>
        <w:t xml:space="preserve"> счет</w:t>
      </w:r>
      <w:r w:rsidR="00442026" w:rsidRPr="0026476D">
        <w:rPr>
          <w:rFonts w:ascii="Times New Roman" w:hAnsi="Times New Roman" w:cs="Times New Roman"/>
          <w:sz w:val="28"/>
          <w:szCs w:val="28"/>
        </w:rPr>
        <w:t>ах</w:t>
      </w:r>
      <w:r w:rsidRPr="0026476D">
        <w:rPr>
          <w:rFonts w:ascii="Times New Roman" w:hAnsi="Times New Roman" w:cs="Times New Roman"/>
          <w:sz w:val="28"/>
          <w:szCs w:val="28"/>
        </w:rPr>
        <w:t>, предназначенн</w:t>
      </w:r>
      <w:r w:rsidR="00442026" w:rsidRPr="0026476D">
        <w:rPr>
          <w:rFonts w:ascii="Times New Roman" w:hAnsi="Times New Roman" w:cs="Times New Roman"/>
          <w:sz w:val="28"/>
          <w:szCs w:val="28"/>
        </w:rPr>
        <w:t>ых</w:t>
      </w:r>
      <w:r w:rsidRPr="0026476D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средствами, предоставленными учреждени</w:t>
      </w:r>
      <w:r w:rsidR="00442026" w:rsidRPr="0026476D">
        <w:rPr>
          <w:rFonts w:ascii="Times New Roman" w:hAnsi="Times New Roman" w:cs="Times New Roman"/>
          <w:sz w:val="28"/>
          <w:szCs w:val="28"/>
        </w:rPr>
        <w:t>ям</w:t>
      </w:r>
      <w:r w:rsidRPr="0026476D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E67F39" w:rsidRPr="0026476D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26476D">
        <w:rPr>
          <w:rFonts w:ascii="Times New Roman" w:hAnsi="Times New Roman" w:cs="Times New Roman"/>
          <w:sz w:val="28"/>
          <w:szCs w:val="28"/>
        </w:rPr>
        <w:t>субсиди</w:t>
      </w:r>
      <w:r w:rsidR="00E67F39" w:rsidRPr="0026476D">
        <w:rPr>
          <w:rFonts w:ascii="Times New Roman" w:hAnsi="Times New Roman" w:cs="Times New Roman"/>
          <w:sz w:val="28"/>
          <w:szCs w:val="28"/>
        </w:rPr>
        <w:t>й</w:t>
      </w:r>
      <w:r w:rsidRPr="0026476D">
        <w:rPr>
          <w:rFonts w:ascii="Times New Roman" w:hAnsi="Times New Roman" w:cs="Times New Roman"/>
          <w:sz w:val="28"/>
          <w:szCs w:val="28"/>
        </w:rPr>
        <w:t>, открываем</w:t>
      </w:r>
      <w:r w:rsidR="00442026" w:rsidRPr="0026476D">
        <w:rPr>
          <w:rFonts w:ascii="Times New Roman" w:hAnsi="Times New Roman" w:cs="Times New Roman"/>
          <w:sz w:val="28"/>
          <w:szCs w:val="28"/>
        </w:rPr>
        <w:t>ых</w:t>
      </w:r>
      <w:r w:rsidRPr="00264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42026" w:rsidRPr="0026476D">
        <w:rPr>
          <w:rFonts w:ascii="Times New Roman" w:hAnsi="Times New Roman" w:cs="Times New Roman"/>
          <w:sz w:val="28"/>
          <w:szCs w:val="28"/>
        </w:rPr>
        <w:t>я</w:t>
      </w:r>
      <w:r w:rsidRPr="0026476D">
        <w:rPr>
          <w:rFonts w:ascii="Times New Roman" w:hAnsi="Times New Roman" w:cs="Times New Roman"/>
          <w:sz w:val="28"/>
          <w:szCs w:val="28"/>
        </w:rPr>
        <w:t xml:space="preserve">м в </w:t>
      </w:r>
      <w:r w:rsidR="00FD5277" w:rsidRPr="0026476D">
        <w:rPr>
          <w:rFonts w:ascii="Times New Roman" w:hAnsi="Times New Roman" w:cs="Times New Roman"/>
          <w:sz w:val="28"/>
          <w:szCs w:val="28"/>
        </w:rPr>
        <w:t>органе Федерального казначейства</w:t>
      </w:r>
      <w:r w:rsidR="00517445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Pr="0026476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922222" w:rsidRPr="0026476D" w:rsidRDefault="00922222" w:rsidP="00A67D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290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направлены на другие цели.</w:t>
      </w:r>
    </w:p>
    <w:p w:rsidR="00C54BEC" w:rsidRPr="002679E9" w:rsidRDefault="00942B5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8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. </w:t>
      </w:r>
      <w:r w:rsidR="00C54BEC" w:rsidRPr="002679E9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обязательств, источником финансового обеспечения которых явля</w:t>
      </w:r>
      <w:r w:rsidR="001B7A10" w:rsidRPr="002679E9">
        <w:rPr>
          <w:rFonts w:ascii="Times New Roman" w:hAnsi="Times New Roman" w:cs="Times New Roman"/>
          <w:sz w:val="28"/>
          <w:szCs w:val="28"/>
        </w:rPr>
        <w:t>ю</w:t>
      </w:r>
      <w:r w:rsidR="00C54BEC" w:rsidRPr="002679E9">
        <w:rPr>
          <w:rFonts w:ascii="Times New Roman" w:hAnsi="Times New Roman" w:cs="Times New Roman"/>
          <w:sz w:val="28"/>
          <w:szCs w:val="28"/>
        </w:rPr>
        <w:t>тся субсиди</w:t>
      </w:r>
      <w:r w:rsidR="001B7A10" w:rsidRPr="002679E9">
        <w:rPr>
          <w:rFonts w:ascii="Times New Roman" w:hAnsi="Times New Roman" w:cs="Times New Roman"/>
          <w:sz w:val="28"/>
          <w:szCs w:val="28"/>
        </w:rPr>
        <w:t>и</w:t>
      </w:r>
      <w:r w:rsidR="00C54BEC" w:rsidRPr="002679E9">
        <w:rPr>
          <w:rFonts w:ascii="Times New Roman" w:hAnsi="Times New Roman" w:cs="Times New Roman"/>
          <w:sz w:val="28"/>
          <w:szCs w:val="28"/>
        </w:rPr>
        <w:t xml:space="preserve">, осуществляется в порядке, установленном департаментом финансов </w:t>
      </w:r>
      <w:r w:rsidR="00517445" w:rsidRPr="002679E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694846" w:rsidRPr="002679E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C54BEC" w:rsidRPr="002679E9">
        <w:rPr>
          <w:rFonts w:ascii="Times New Roman" w:hAnsi="Times New Roman" w:cs="Times New Roman"/>
          <w:sz w:val="28"/>
          <w:szCs w:val="28"/>
        </w:rPr>
        <w:t>.</w:t>
      </w:r>
    </w:p>
    <w:p w:rsidR="00AD09A9" w:rsidRPr="0026476D" w:rsidRDefault="00942B52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79E9">
        <w:rPr>
          <w:rFonts w:ascii="Times New Roman" w:hAnsi="Times New Roman" w:cs="Times New Roman"/>
          <w:sz w:val="28"/>
          <w:szCs w:val="28"/>
        </w:rPr>
        <w:t>9</w:t>
      </w:r>
      <w:r w:rsidR="00442026" w:rsidRPr="002679E9">
        <w:rPr>
          <w:rFonts w:ascii="Times New Roman" w:hAnsi="Times New Roman" w:cs="Times New Roman"/>
          <w:sz w:val="28"/>
          <w:szCs w:val="28"/>
        </w:rPr>
        <w:t xml:space="preserve">. </w:t>
      </w:r>
      <w:r w:rsidR="00E605FA" w:rsidRPr="0026476D">
        <w:rPr>
          <w:rFonts w:ascii="Times New Roman" w:hAnsi="Times New Roman" w:cs="Times New Roman"/>
          <w:sz w:val="28"/>
          <w:szCs w:val="28"/>
        </w:rPr>
        <w:t xml:space="preserve">Неиспользованные в </w:t>
      </w:r>
      <w:r w:rsidR="000526BD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 w:rsidR="00FD5277" w:rsidRPr="0026476D">
        <w:rPr>
          <w:rFonts w:ascii="Times New Roman" w:hAnsi="Times New Roman" w:cs="Times New Roman"/>
          <w:sz w:val="28"/>
          <w:szCs w:val="28"/>
        </w:rPr>
        <w:t xml:space="preserve"> остатки представлен</w:t>
      </w:r>
      <w:r w:rsidR="00A67DF3">
        <w:rPr>
          <w:rFonts w:ascii="Times New Roman" w:hAnsi="Times New Roman" w:cs="Times New Roman"/>
          <w:sz w:val="28"/>
          <w:szCs w:val="28"/>
        </w:rPr>
        <w:t>-</w:t>
      </w:r>
      <w:r w:rsidR="00FD5277" w:rsidRPr="0026476D">
        <w:rPr>
          <w:rFonts w:ascii="Times New Roman" w:hAnsi="Times New Roman" w:cs="Times New Roman"/>
          <w:sz w:val="28"/>
          <w:szCs w:val="28"/>
        </w:rPr>
        <w:t xml:space="preserve">ных учреждениям субсидий подлежат возврату в городской бюджет в порядке, установленном департаментом финансов Администрации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694846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FD5277" w:rsidRPr="002647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4BEC" w:rsidRPr="002679E9" w:rsidRDefault="00C54BEC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Остатки предоставленн</w:t>
      </w:r>
      <w:r w:rsidR="00442026" w:rsidRPr="0026476D">
        <w:rPr>
          <w:rFonts w:ascii="Times New Roman" w:hAnsi="Times New Roman" w:cs="Times New Roman"/>
          <w:sz w:val="28"/>
          <w:szCs w:val="28"/>
        </w:rPr>
        <w:t>ых</w:t>
      </w:r>
      <w:r w:rsidRPr="0026476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42026" w:rsidRPr="0026476D">
        <w:rPr>
          <w:rFonts w:ascii="Times New Roman" w:hAnsi="Times New Roman" w:cs="Times New Roman"/>
          <w:sz w:val="28"/>
          <w:szCs w:val="28"/>
        </w:rPr>
        <w:t>ям</w:t>
      </w:r>
      <w:r w:rsidRPr="0026476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B7A10" w:rsidRPr="0026476D">
        <w:rPr>
          <w:rFonts w:ascii="Times New Roman" w:hAnsi="Times New Roman" w:cs="Times New Roman"/>
          <w:sz w:val="28"/>
          <w:szCs w:val="28"/>
        </w:rPr>
        <w:t>й</w:t>
      </w:r>
      <w:r w:rsidRPr="0026476D">
        <w:rPr>
          <w:rFonts w:ascii="Times New Roman" w:hAnsi="Times New Roman" w:cs="Times New Roman"/>
          <w:sz w:val="28"/>
          <w:szCs w:val="28"/>
        </w:rPr>
        <w:t xml:space="preserve">, неиспользованные в </w:t>
      </w:r>
      <w:r w:rsidR="000526BD">
        <w:rPr>
          <w:rFonts w:ascii="Times New Roman" w:hAnsi="Times New Roman" w:cs="Times New Roman"/>
          <w:sz w:val="28"/>
          <w:szCs w:val="28"/>
        </w:rPr>
        <w:t>текущем финансовом</w:t>
      </w:r>
      <w:r w:rsidRPr="0026476D">
        <w:rPr>
          <w:rFonts w:ascii="Times New Roman" w:hAnsi="Times New Roman" w:cs="Times New Roman"/>
          <w:sz w:val="28"/>
          <w:szCs w:val="28"/>
        </w:rPr>
        <w:t xml:space="preserve"> году, при наличии пот</w:t>
      </w:r>
      <w:r w:rsidR="001B7A10" w:rsidRPr="0026476D">
        <w:rPr>
          <w:rFonts w:ascii="Times New Roman" w:hAnsi="Times New Roman" w:cs="Times New Roman"/>
          <w:sz w:val="28"/>
          <w:szCs w:val="28"/>
        </w:rPr>
        <w:t xml:space="preserve">ребности в </w:t>
      </w:r>
      <w:r w:rsidR="001B7A10" w:rsidRPr="002679E9">
        <w:rPr>
          <w:rFonts w:ascii="Times New Roman" w:hAnsi="Times New Roman" w:cs="Times New Roman"/>
          <w:sz w:val="28"/>
          <w:szCs w:val="28"/>
        </w:rPr>
        <w:t xml:space="preserve">направлении их на те </w:t>
      </w:r>
      <w:r w:rsidRPr="002679E9">
        <w:rPr>
          <w:rFonts w:ascii="Times New Roman" w:hAnsi="Times New Roman" w:cs="Times New Roman"/>
          <w:sz w:val="28"/>
          <w:szCs w:val="28"/>
        </w:rPr>
        <w:t>же цели, мо</w:t>
      </w:r>
      <w:r w:rsidR="00442026" w:rsidRPr="002679E9">
        <w:rPr>
          <w:rFonts w:ascii="Times New Roman" w:hAnsi="Times New Roman" w:cs="Times New Roman"/>
          <w:sz w:val="28"/>
          <w:szCs w:val="28"/>
        </w:rPr>
        <w:t>гут быть использованы учреждения</w:t>
      </w:r>
      <w:r w:rsidRPr="002679E9">
        <w:rPr>
          <w:rFonts w:ascii="Times New Roman" w:hAnsi="Times New Roman" w:cs="Times New Roman"/>
          <w:sz w:val="28"/>
          <w:szCs w:val="28"/>
        </w:rPr>
        <w:t>м</w:t>
      </w:r>
      <w:r w:rsidR="00442026" w:rsidRPr="002679E9">
        <w:rPr>
          <w:rFonts w:ascii="Times New Roman" w:hAnsi="Times New Roman" w:cs="Times New Roman"/>
          <w:sz w:val="28"/>
          <w:szCs w:val="28"/>
        </w:rPr>
        <w:t>и</w:t>
      </w:r>
      <w:r w:rsidRPr="002679E9">
        <w:rPr>
          <w:rFonts w:ascii="Times New Roman" w:hAnsi="Times New Roman" w:cs="Times New Roman"/>
          <w:sz w:val="28"/>
          <w:szCs w:val="28"/>
        </w:rPr>
        <w:t xml:space="preserve"> в </w:t>
      </w:r>
      <w:r w:rsidR="000526BD">
        <w:rPr>
          <w:rFonts w:ascii="Times New Roman" w:hAnsi="Times New Roman" w:cs="Times New Roman"/>
          <w:sz w:val="28"/>
          <w:szCs w:val="28"/>
        </w:rPr>
        <w:t>очередном финансовом году</w:t>
      </w:r>
      <w:r w:rsidRPr="002679E9">
        <w:rPr>
          <w:rFonts w:ascii="Times New Roman" w:hAnsi="Times New Roman" w:cs="Times New Roman"/>
          <w:sz w:val="28"/>
          <w:szCs w:val="28"/>
        </w:rPr>
        <w:t xml:space="preserve"> в соответствии с решением </w:t>
      </w:r>
      <w:r w:rsidR="00E67F39" w:rsidRPr="002679E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869DD" w:rsidRPr="002679E9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694846" w:rsidRPr="002679E9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E67F39" w:rsidRPr="002679E9">
        <w:rPr>
          <w:rFonts w:ascii="Times New Roman" w:hAnsi="Times New Roman" w:cs="Times New Roman"/>
          <w:sz w:val="28"/>
          <w:szCs w:val="28"/>
        </w:rPr>
        <w:t xml:space="preserve"> –</w:t>
      </w:r>
      <w:r w:rsidR="00ED3DBA" w:rsidRPr="002679E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8328E9" w:rsidRPr="002679E9">
        <w:rPr>
          <w:rFonts w:ascii="Times New Roman" w:hAnsi="Times New Roman" w:cs="Times New Roman"/>
          <w:sz w:val="28"/>
          <w:szCs w:val="28"/>
        </w:rPr>
        <w:t>я</w:t>
      </w:r>
      <w:r w:rsidR="00E67F39" w:rsidRPr="002679E9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Pr="002679E9">
        <w:rPr>
          <w:rFonts w:ascii="Times New Roman" w:hAnsi="Times New Roman" w:cs="Times New Roman"/>
          <w:sz w:val="28"/>
          <w:szCs w:val="28"/>
        </w:rPr>
        <w:t>.</w:t>
      </w:r>
    </w:p>
    <w:p w:rsidR="00FD5277" w:rsidRPr="0026476D" w:rsidRDefault="00FD5277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79E9">
        <w:rPr>
          <w:rFonts w:ascii="Times New Roman" w:hAnsi="Times New Roman" w:cs="Times New Roman"/>
          <w:sz w:val="28"/>
          <w:szCs w:val="28"/>
        </w:rPr>
        <w:t>1</w:t>
      </w:r>
      <w:r w:rsidR="000526BD">
        <w:rPr>
          <w:rFonts w:ascii="Times New Roman" w:hAnsi="Times New Roman" w:cs="Times New Roman"/>
          <w:sz w:val="28"/>
          <w:szCs w:val="28"/>
        </w:rPr>
        <w:t>0</w:t>
      </w:r>
      <w:r w:rsidRPr="002679E9">
        <w:rPr>
          <w:rFonts w:ascii="Times New Roman" w:hAnsi="Times New Roman" w:cs="Times New Roman"/>
          <w:sz w:val="28"/>
          <w:szCs w:val="28"/>
        </w:rPr>
        <w:t>. Руководители учреждений несут ответственность за нецелевое использование средств субсидии в соответствии с действующим законодательством.</w:t>
      </w:r>
    </w:p>
    <w:p w:rsidR="00A03CCD" w:rsidRDefault="00FD5277" w:rsidP="00A67DF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1</w:t>
      </w:r>
      <w:r w:rsidR="000526BD">
        <w:rPr>
          <w:rFonts w:ascii="Times New Roman" w:hAnsi="Times New Roman" w:cs="Times New Roman"/>
          <w:sz w:val="28"/>
          <w:szCs w:val="28"/>
        </w:rPr>
        <w:t>1</w:t>
      </w:r>
      <w:r w:rsidR="00942B52" w:rsidRPr="0026476D">
        <w:rPr>
          <w:rFonts w:ascii="Times New Roman" w:hAnsi="Times New Roman" w:cs="Times New Roman"/>
          <w:sz w:val="28"/>
          <w:szCs w:val="28"/>
        </w:rPr>
        <w:t>.</w:t>
      </w:r>
      <w:r w:rsidR="004978C1" w:rsidRPr="0026476D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за соблюдением условий, установленных при </w:t>
      </w:r>
      <w:proofErr w:type="spellStart"/>
      <w:r w:rsidR="00C54BEC" w:rsidRPr="0026476D">
        <w:rPr>
          <w:rFonts w:ascii="Times New Roman" w:hAnsi="Times New Roman" w:cs="Times New Roman"/>
          <w:sz w:val="28"/>
          <w:szCs w:val="28"/>
        </w:rPr>
        <w:t>предоставле</w:t>
      </w:r>
      <w:r w:rsidR="00A67DF3">
        <w:rPr>
          <w:rFonts w:ascii="Times New Roman" w:hAnsi="Times New Roman" w:cs="Times New Roman"/>
          <w:sz w:val="28"/>
          <w:szCs w:val="28"/>
        </w:rPr>
        <w:t>-</w:t>
      </w:r>
      <w:r w:rsidR="00C54BEC" w:rsidRPr="0026476D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C54BEC" w:rsidRPr="0026476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0043C3" w:rsidRPr="0026476D">
        <w:rPr>
          <w:rFonts w:ascii="Times New Roman" w:hAnsi="Times New Roman" w:cs="Times New Roman"/>
          <w:sz w:val="28"/>
          <w:szCs w:val="28"/>
        </w:rPr>
        <w:t>и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AD09A9" w:rsidRPr="0026476D">
        <w:rPr>
          <w:rFonts w:ascii="Times New Roman" w:hAnsi="Times New Roman" w:cs="Times New Roman"/>
          <w:sz w:val="28"/>
          <w:szCs w:val="28"/>
        </w:rPr>
        <w:t>Администрацией</w:t>
      </w:r>
      <w:r w:rsidR="00776EF9" w:rsidRPr="002647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776EF9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776EF9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C54BEC" w:rsidRPr="0026476D">
        <w:rPr>
          <w:rFonts w:ascii="Times New Roman" w:hAnsi="Times New Roman" w:cs="Times New Roman"/>
          <w:sz w:val="28"/>
          <w:szCs w:val="28"/>
        </w:rPr>
        <w:t xml:space="preserve">и контрольно-ревизионным управлением </w:t>
      </w:r>
      <w:r w:rsidR="00776EF9" w:rsidRPr="0026476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776EF9" w:rsidRPr="0026476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A67DF3">
        <w:rPr>
          <w:rFonts w:ascii="Times New Roman" w:hAnsi="Times New Roman" w:cs="Times New Roman"/>
          <w:sz w:val="28"/>
          <w:szCs w:val="28"/>
        </w:rPr>
        <w:t>"</w:t>
      </w:r>
      <w:r w:rsidR="00776EF9" w:rsidRPr="0026476D">
        <w:rPr>
          <w:rFonts w:ascii="Times New Roman" w:hAnsi="Times New Roman" w:cs="Times New Roman"/>
          <w:sz w:val="28"/>
          <w:szCs w:val="28"/>
        </w:rPr>
        <w:t xml:space="preserve"> </w:t>
      </w:r>
      <w:r w:rsidR="00C54BEC" w:rsidRPr="0026476D">
        <w:rPr>
          <w:rFonts w:ascii="Times New Roman" w:hAnsi="Times New Roman" w:cs="Times New Roman"/>
          <w:sz w:val="28"/>
          <w:szCs w:val="28"/>
        </w:rPr>
        <w:t>в соответствии с законо</w:t>
      </w:r>
      <w:r w:rsidR="00A67DF3">
        <w:rPr>
          <w:rFonts w:ascii="Times New Roman" w:hAnsi="Times New Roman" w:cs="Times New Roman"/>
          <w:sz w:val="28"/>
          <w:szCs w:val="28"/>
        </w:rPr>
        <w:t>-</w:t>
      </w:r>
      <w:r w:rsidR="00C54BEC" w:rsidRPr="0026476D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A67DF3" w:rsidRPr="0026476D" w:rsidRDefault="00A67DF3" w:rsidP="00A67DF3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3CCD" w:rsidRDefault="00A03CCD" w:rsidP="00A03CCD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476D">
        <w:rPr>
          <w:rFonts w:ascii="Times New Roman" w:hAnsi="Times New Roman" w:cs="Times New Roman"/>
          <w:sz w:val="28"/>
          <w:szCs w:val="28"/>
        </w:rPr>
        <w:t>_____</w:t>
      </w:r>
      <w:r w:rsidR="00A67DF3">
        <w:rPr>
          <w:rFonts w:ascii="Times New Roman" w:hAnsi="Times New Roman" w:cs="Times New Roman"/>
          <w:sz w:val="28"/>
          <w:szCs w:val="28"/>
        </w:rPr>
        <w:t>_______</w:t>
      </w:r>
    </w:p>
    <w:sectPr w:rsidR="00A03CCD" w:rsidSect="00A67DF3">
      <w:pgSz w:w="11906" w:h="16838" w:code="9"/>
      <w:pgMar w:top="567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60"/>
    <w:rsid w:val="000043C3"/>
    <w:rsid w:val="00005DD3"/>
    <w:rsid w:val="0001791D"/>
    <w:rsid w:val="00035144"/>
    <w:rsid w:val="000526BD"/>
    <w:rsid w:val="00052BDD"/>
    <w:rsid w:val="00056E15"/>
    <w:rsid w:val="000642DC"/>
    <w:rsid w:val="00076657"/>
    <w:rsid w:val="000F2EAC"/>
    <w:rsid w:val="001078BE"/>
    <w:rsid w:val="00147D9A"/>
    <w:rsid w:val="001B7A10"/>
    <w:rsid w:val="001D00CE"/>
    <w:rsid w:val="001D0F06"/>
    <w:rsid w:val="002402CC"/>
    <w:rsid w:val="00244DAB"/>
    <w:rsid w:val="0026476D"/>
    <w:rsid w:val="002679E9"/>
    <w:rsid w:val="00267D9D"/>
    <w:rsid w:val="002B134E"/>
    <w:rsid w:val="002B638E"/>
    <w:rsid w:val="002F5B02"/>
    <w:rsid w:val="00301286"/>
    <w:rsid w:val="00301835"/>
    <w:rsid w:val="0030249D"/>
    <w:rsid w:val="00321594"/>
    <w:rsid w:val="00326790"/>
    <w:rsid w:val="0034036A"/>
    <w:rsid w:val="00344303"/>
    <w:rsid w:val="00345690"/>
    <w:rsid w:val="0038348D"/>
    <w:rsid w:val="003C1DC7"/>
    <w:rsid w:val="003E2F13"/>
    <w:rsid w:val="003F29C2"/>
    <w:rsid w:val="003F326B"/>
    <w:rsid w:val="003F6E63"/>
    <w:rsid w:val="00411386"/>
    <w:rsid w:val="00415692"/>
    <w:rsid w:val="00442026"/>
    <w:rsid w:val="00496A66"/>
    <w:rsid w:val="004978C1"/>
    <w:rsid w:val="004B58AE"/>
    <w:rsid w:val="004E5886"/>
    <w:rsid w:val="004E7B31"/>
    <w:rsid w:val="004F4DCB"/>
    <w:rsid w:val="004F5C43"/>
    <w:rsid w:val="00517445"/>
    <w:rsid w:val="00546A70"/>
    <w:rsid w:val="00552865"/>
    <w:rsid w:val="005571B5"/>
    <w:rsid w:val="00576C89"/>
    <w:rsid w:val="005772E4"/>
    <w:rsid w:val="00585FC6"/>
    <w:rsid w:val="005967FD"/>
    <w:rsid w:val="005A4AC2"/>
    <w:rsid w:val="005B0C34"/>
    <w:rsid w:val="005E750F"/>
    <w:rsid w:val="00603C85"/>
    <w:rsid w:val="0061034A"/>
    <w:rsid w:val="00644005"/>
    <w:rsid w:val="0064424E"/>
    <w:rsid w:val="00650C13"/>
    <w:rsid w:val="0067290C"/>
    <w:rsid w:val="0068408E"/>
    <w:rsid w:val="00694846"/>
    <w:rsid w:val="006B6969"/>
    <w:rsid w:val="006B6FC2"/>
    <w:rsid w:val="006D0993"/>
    <w:rsid w:val="006E0A2E"/>
    <w:rsid w:val="00714E0F"/>
    <w:rsid w:val="0072119C"/>
    <w:rsid w:val="007233D3"/>
    <w:rsid w:val="00767EEA"/>
    <w:rsid w:val="00776EF9"/>
    <w:rsid w:val="00785430"/>
    <w:rsid w:val="007B3BFF"/>
    <w:rsid w:val="007C21DF"/>
    <w:rsid w:val="007C6B63"/>
    <w:rsid w:val="0080461F"/>
    <w:rsid w:val="00823417"/>
    <w:rsid w:val="00825059"/>
    <w:rsid w:val="008328E9"/>
    <w:rsid w:val="00845E12"/>
    <w:rsid w:val="00846652"/>
    <w:rsid w:val="00861060"/>
    <w:rsid w:val="008809EC"/>
    <w:rsid w:val="008C73A8"/>
    <w:rsid w:val="008F594F"/>
    <w:rsid w:val="00922222"/>
    <w:rsid w:val="00930AC5"/>
    <w:rsid w:val="00942B52"/>
    <w:rsid w:val="0095540B"/>
    <w:rsid w:val="009579E6"/>
    <w:rsid w:val="00991022"/>
    <w:rsid w:val="00996254"/>
    <w:rsid w:val="009B3A04"/>
    <w:rsid w:val="009D0FE6"/>
    <w:rsid w:val="009E0BCE"/>
    <w:rsid w:val="00A03141"/>
    <w:rsid w:val="00A03CCD"/>
    <w:rsid w:val="00A04411"/>
    <w:rsid w:val="00A22246"/>
    <w:rsid w:val="00A36BEC"/>
    <w:rsid w:val="00A67DF3"/>
    <w:rsid w:val="00A869DD"/>
    <w:rsid w:val="00A94D61"/>
    <w:rsid w:val="00AB2E0C"/>
    <w:rsid w:val="00AB48D9"/>
    <w:rsid w:val="00AB66D7"/>
    <w:rsid w:val="00AB727E"/>
    <w:rsid w:val="00AD09A9"/>
    <w:rsid w:val="00AE0424"/>
    <w:rsid w:val="00B05AA7"/>
    <w:rsid w:val="00B20F75"/>
    <w:rsid w:val="00B439F2"/>
    <w:rsid w:val="00B447E0"/>
    <w:rsid w:val="00B52180"/>
    <w:rsid w:val="00BA59F5"/>
    <w:rsid w:val="00BC49FC"/>
    <w:rsid w:val="00C14D93"/>
    <w:rsid w:val="00C37084"/>
    <w:rsid w:val="00C54BEC"/>
    <w:rsid w:val="00C66B1E"/>
    <w:rsid w:val="00C86FD7"/>
    <w:rsid w:val="00C97A0C"/>
    <w:rsid w:val="00CB3348"/>
    <w:rsid w:val="00CB58AD"/>
    <w:rsid w:val="00D02F60"/>
    <w:rsid w:val="00D3549C"/>
    <w:rsid w:val="00D362C2"/>
    <w:rsid w:val="00D5754C"/>
    <w:rsid w:val="00D77FF8"/>
    <w:rsid w:val="00DA4A98"/>
    <w:rsid w:val="00DA5812"/>
    <w:rsid w:val="00DE2355"/>
    <w:rsid w:val="00E1270F"/>
    <w:rsid w:val="00E32D2D"/>
    <w:rsid w:val="00E605FA"/>
    <w:rsid w:val="00E62588"/>
    <w:rsid w:val="00E67F39"/>
    <w:rsid w:val="00EB3C5D"/>
    <w:rsid w:val="00EC124D"/>
    <w:rsid w:val="00EC7A76"/>
    <w:rsid w:val="00ED3DBA"/>
    <w:rsid w:val="00ED6E5F"/>
    <w:rsid w:val="00F038C2"/>
    <w:rsid w:val="00F16D52"/>
    <w:rsid w:val="00F32BBD"/>
    <w:rsid w:val="00F70747"/>
    <w:rsid w:val="00F77DFF"/>
    <w:rsid w:val="00FA0C9C"/>
    <w:rsid w:val="00FA20E3"/>
    <w:rsid w:val="00FD09D0"/>
    <w:rsid w:val="00FD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1F"/>
    <w:rPr>
      <w:sz w:val="28"/>
    </w:rPr>
  </w:style>
  <w:style w:type="paragraph" w:styleId="1">
    <w:name w:val="heading 1"/>
    <w:basedOn w:val="a"/>
    <w:next w:val="a"/>
    <w:link w:val="10"/>
    <w:qFormat/>
    <w:locked/>
    <w:rsid w:val="009E0B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locked/>
    <w:rsid w:val="009E0B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6476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4E7B3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4E7B3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2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E0BCE"/>
    <w:rPr>
      <w:b/>
      <w:sz w:val="24"/>
    </w:rPr>
  </w:style>
  <w:style w:type="character" w:customStyle="1" w:styleId="20">
    <w:name w:val="Заголовок 2 Знак"/>
    <w:link w:val="2"/>
    <w:rsid w:val="009E0BCE"/>
    <w:rPr>
      <w:b/>
      <w:sz w:val="28"/>
    </w:rPr>
  </w:style>
  <w:style w:type="character" w:customStyle="1" w:styleId="40">
    <w:name w:val="Заголовок 4 Знак"/>
    <w:link w:val="4"/>
    <w:semiHidden/>
    <w:rsid w:val="0026476D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1F"/>
    <w:rPr>
      <w:sz w:val="28"/>
    </w:rPr>
  </w:style>
  <w:style w:type="paragraph" w:styleId="1">
    <w:name w:val="heading 1"/>
    <w:basedOn w:val="a"/>
    <w:next w:val="a"/>
    <w:link w:val="10"/>
    <w:qFormat/>
    <w:locked/>
    <w:rsid w:val="009E0BC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locked/>
    <w:rsid w:val="009E0BC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26476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4E7B3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4E7B3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2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42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E0BCE"/>
    <w:rPr>
      <w:b/>
      <w:sz w:val="24"/>
    </w:rPr>
  </w:style>
  <w:style w:type="character" w:customStyle="1" w:styleId="20">
    <w:name w:val="Заголовок 2 Знак"/>
    <w:link w:val="2"/>
    <w:rsid w:val="009E0BCE"/>
    <w:rPr>
      <w:b/>
      <w:sz w:val="28"/>
    </w:rPr>
  </w:style>
  <w:style w:type="character" w:customStyle="1" w:styleId="40">
    <w:name w:val="Заголовок 4 Знак"/>
    <w:link w:val="4"/>
    <w:semiHidden/>
    <w:rsid w:val="0026476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026">
              <w:marLeft w:val="0"/>
              <w:marRight w:val="0"/>
              <w:marTop w:val="600"/>
              <w:marBottom w:val="0"/>
              <w:divBdr>
                <w:top w:val="single" w:sz="6" w:space="2" w:color="D0D0D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7EC5BC0FA5AD131F33D7E17BB32C122B4053AAC20A0AD0EAF9CF79496262B52F33EB0BA0C49A9BDC5C3CPDn4F" TargetMode="External"/><Relationship Id="rId5" Type="http://schemas.openxmlformats.org/officeDocument/2006/relationships/hyperlink" Target="consultantplus://offline/ref=177EC5BC0FA5AD131F33C9EC6DDF721E294A0AA3CE0B0386B0A694241E6B68E2687CB24BE5CDP9n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департамент финансов</Company>
  <LinksUpToDate>false</LinksUpToDate>
  <CharactersWithSpaces>7762</CharactersWithSpaces>
  <SharedDoc>false</SharedDoc>
  <HLinks>
    <vt:vector size="12" baseType="variant"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consultantplus://offline/ref=177EC5BC0FA5AD131F33D7E17BB32C122B4053AAC20A0AD0EAF9CF79496262B52F33EB0BA0C49A9BDC5C3CPDn4F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consultantplus://offline/ref=177EC5BC0FA5AD131F33C9EC6DDF721E294A0AA3CE0B0386B0A694241E6B68E2687CB24BE5CDP9nDF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ConsultantPlus</dc:creator>
  <cp:lastModifiedBy>Любовь Федоровна Фадеева</cp:lastModifiedBy>
  <cp:revision>2</cp:revision>
  <cp:lastPrinted>2019-01-25T08:51:00Z</cp:lastPrinted>
  <dcterms:created xsi:type="dcterms:W3CDTF">2019-01-25T13:09:00Z</dcterms:created>
  <dcterms:modified xsi:type="dcterms:W3CDTF">2019-01-25T13:09:00Z</dcterms:modified>
</cp:coreProperties>
</file>